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76CEB" w14:textId="77777777" w:rsidR="003A1CF7" w:rsidRPr="00541907" w:rsidRDefault="003A1CF7" w:rsidP="00101AD5">
      <w:pPr>
        <w:jc w:val="center"/>
        <w:rPr>
          <w:b/>
          <w:bCs/>
          <w:lang w:val="en-GB"/>
        </w:rPr>
      </w:pPr>
      <w:r w:rsidRPr="00541907">
        <w:rPr>
          <w:b/>
          <w:bCs/>
          <w:lang w:val="en-GB"/>
        </w:rPr>
        <w:t xml:space="preserve">Director </w:t>
      </w:r>
    </w:p>
    <w:p w14:paraId="51EA5E71" w14:textId="77777777" w:rsidR="003A1CF7" w:rsidRPr="00541907" w:rsidRDefault="003A1CF7">
      <w:pPr>
        <w:jc w:val="center"/>
        <w:rPr>
          <w:b/>
          <w:bCs/>
          <w:lang w:val="en-US"/>
        </w:rPr>
      </w:pPr>
      <w:r w:rsidRPr="00541907">
        <w:rPr>
          <w:b/>
          <w:bCs/>
          <w:lang w:val="en-US"/>
        </w:rPr>
        <w:t>of the Institute of Plant Genetics, Polish Academy of Sciences (IPG PAS) in Poznan</w:t>
      </w:r>
    </w:p>
    <w:p w14:paraId="2736048C" w14:textId="77777777" w:rsidR="003A1CF7" w:rsidRPr="00541907" w:rsidRDefault="003A1CF7" w:rsidP="00ED76A0">
      <w:pPr>
        <w:jc w:val="center"/>
        <w:rPr>
          <w:b/>
          <w:bCs/>
          <w:lang w:val="en-US"/>
        </w:rPr>
      </w:pPr>
      <w:r w:rsidRPr="00541907">
        <w:rPr>
          <w:b/>
          <w:bCs/>
          <w:lang w:val="en-US"/>
        </w:rPr>
        <w:t xml:space="preserve">announces an open competition for </w:t>
      </w:r>
      <w:r w:rsidR="00ED76A0" w:rsidRPr="00541907">
        <w:rPr>
          <w:b/>
          <w:bCs/>
          <w:lang w:val="en-US"/>
        </w:rPr>
        <w:t xml:space="preserve">an </w:t>
      </w:r>
      <w:r w:rsidR="00720630" w:rsidRPr="00541907">
        <w:rPr>
          <w:b/>
          <w:bCs/>
          <w:lang w:val="en-US"/>
        </w:rPr>
        <w:t xml:space="preserve">ERA Chair holder position in the </w:t>
      </w:r>
      <w:r w:rsidR="00ED76A0" w:rsidRPr="00541907">
        <w:rPr>
          <w:b/>
          <w:bCs/>
          <w:lang w:val="en-US"/>
        </w:rPr>
        <w:t xml:space="preserve">frame of </w:t>
      </w:r>
      <w:proofErr w:type="spellStart"/>
      <w:r w:rsidR="00720630" w:rsidRPr="00541907">
        <w:rPr>
          <w:b/>
          <w:bCs/>
          <w:lang w:val="en-US"/>
        </w:rPr>
        <w:t>Nanoplant</w:t>
      </w:r>
      <w:proofErr w:type="spellEnd"/>
      <w:r w:rsidR="00720630" w:rsidRPr="00541907">
        <w:rPr>
          <w:b/>
          <w:bCs/>
          <w:lang w:val="en-US"/>
        </w:rPr>
        <w:t xml:space="preserve"> project </w:t>
      </w:r>
      <w:r w:rsidR="00ED76A0" w:rsidRPr="00541907">
        <w:rPr>
          <w:b/>
          <w:bCs/>
          <w:lang w:val="en-US"/>
        </w:rPr>
        <w:t>funded by EU H2020</w:t>
      </w:r>
    </w:p>
    <w:p w14:paraId="5E592D20" w14:textId="77777777" w:rsidR="003A1CF7" w:rsidRPr="00541907" w:rsidRDefault="003A1CF7">
      <w:pPr>
        <w:spacing w:after="120"/>
        <w:jc w:val="both"/>
        <w:rPr>
          <w:bCs/>
          <w:lang w:val="en"/>
        </w:rPr>
      </w:pPr>
    </w:p>
    <w:p w14:paraId="1E24FC4B" w14:textId="77777777" w:rsidR="003A1CF7" w:rsidRPr="00541907" w:rsidRDefault="00166688">
      <w:pPr>
        <w:jc w:val="both"/>
        <w:rPr>
          <w:bCs/>
          <w:lang w:val="en-US" w:eastAsia="en-US"/>
        </w:rPr>
      </w:pPr>
      <w:r w:rsidRPr="00541907">
        <w:rPr>
          <w:bCs/>
          <w:lang w:val="en-US"/>
        </w:rPr>
        <w:t>(No. of positions: 1</w:t>
      </w:r>
      <w:r w:rsidR="003A1CF7" w:rsidRPr="00541907">
        <w:rPr>
          <w:bCs/>
          <w:lang w:val="en-US"/>
        </w:rPr>
        <w:t>)</w:t>
      </w:r>
    </w:p>
    <w:p w14:paraId="0BEF90A8" w14:textId="77777777" w:rsidR="003A1CF7" w:rsidRPr="00541907" w:rsidRDefault="003A1CF7">
      <w:pPr>
        <w:jc w:val="both"/>
        <w:rPr>
          <w:bCs/>
          <w:lang w:val="en-US" w:eastAsia="en-US"/>
        </w:rPr>
      </w:pPr>
    </w:p>
    <w:p w14:paraId="008D347B" w14:textId="77777777" w:rsidR="003A1CF7" w:rsidRPr="00541907" w:rsidRDefault="003A1CF7">
      <w:pPr>
        <w:spacing w:before="120" w:after="120"/>
        <w:jc w:val="both"/>
        <w:rPr>
          <w:bCs/>
          <w:lang w:val="en-US"/>
        </w:rPr>
      </w:pPr>
      <w:r w:rsidRPr="00541907">
        <w:rPr>
          <w:bCs/>
          <w:lang w:val="en-US"/>
        </w:rPr>
        <w:t xml:space="preserve">INSTITUTION: </w:t>
      </w:r>
      <w:r w:rsidRPr="00541907">
        <w:rPr>
          <w:b/>
          <w:bCs/>
          <w:lang w:val="en-US"/>
        </w:rPr>
        <w:t>Institute of Plant Genetics, Polish Academy of Sciences</w:t>
      </w:r>
    </w:p>
    <w:p w14:paraId="4423160B" w14:textId="77777777" w:rsidR="003A1CF7" w:rsidRPr="00541907" w:rsidRDefault="003A1CF7">
      <w:pPr>
        <w:spacing w:before="120" w:after="120"/>
        <w:jc w:val="both"/>
        <w:rPr>
          <w:bCs/>
          <w:lang w:val="en-US"/>
        </w:rPr>
      </w:pPr>
      <w:r w:rsidRPr="00541907">
        <w:rPr>
          <w:bCs/>
          <w:lang w:val="en-US"/>
        </w:rPr>
        <w:t xml:space="preserve">CITY: </w:t>
      </w:r>
      <w:proofErr w:type="spellStart"/>
      <w:r w:rsidRPr="00541907">
        <w:rPr>
          <w:b/>
          <w:lang w:val="en-US"/>
        </w:rPr>
        <w:t>Poznań</w:t>
      </w:r>
      <w:proofErr w:type="spellEnd"/>
    </w:p>
    <w:p w14:paraId="11118927" w14:textId="77777777" w:rsidR="003A1CF7" w:rsidRPr="00541907" w:rsidRDefault="00A50C27">
      <w:pPr>
        <w:spacing w:before="120" w:after="120"/>
        <w:jc w:val="both"/>
        <w:rPr>
          <w:bCs/>
          <w:lang w:val="en-US"/>
        </w:rPr>
      </w:pPr>
      <w:r w:rsidRPr="00541907">
        <w:rPr>
          <w:bCs/>
          <w:lang w:val="en-US"/>
        </w:rPr>
        <w:t>POSTION:</w:t>
      </w:r>
      <w:r w:rsidR="00ED76A0" w:rsidRPr="00541907">
        <w:rPr>
          <w:bCs/>
          <w:lang w:val="en-US"/>
        </w:rPr>
        <w:t xml:space="preserve"> </w:t>
      </w:r>
      <w:r w:rsidR="00ED76A0" w:rsidRPr="00541907">
        <w:rPr>
          <w:b/>
          <w:bCs/>
          <w:lang w:val="en-US"/>
        </w:rPr>
        <w:t>ERA Chair holder</w:t>
      </w:r>
    </w:p>
    <w:p w14:paraId="68C76459" w14:textId="77777777" w:rsidR="00CC6A82" w:rsidRPr="00541907" w:rsidRDefault="00CC6A82" w:rsidP="00F14C7C">
      <w:pPr>
        <w:spacing w:before="120" w:after="120"/>
        <w:jc w:val="both"/>
        <w:rPr>
          <w:bCs/>
          <w:lang w:val="en-US"/>
        </w:rPr>
      </w:pPr>
      <w:r w:rsidRPr="00541907">
        <w:rPr>
          <w:bCs/>
          <w:lang w:val="en-US"/>
        </w:rPr>
        <w:t>C</w:t>
      </w:r>
      <w:r w:rsidR="00F14C7C" w:rsidRPr="00541907">
        <w:rPr>
          <w:bCs/>
          <w:lang w:val="en-US"/>
        </w:rPr>
        <w:t>AREER</w:t>
      </w:r>
      <w:r w:rsidRPr="00541907">
        <w:rPr>
          <w:bCs/>
          <w:lang w:val="en-US"/>
        </w:rPr>
        <w:t xml:space="preserve"> S</w:t>
      </w:r>
      <w:r w:rsidR="00F14C7C" w:rsidRPr="00541907">
        <w:rPr>
          <w:bCs/>
          <w:lang w:val="en-US"/>
        </w:rPr>
        <w:t>TAGE</w:t>
      </w:r>
      <w:r w:rsidRPr="00541907">
        <w:rPr>
          <w:bCs/>
          <w:lang w:val="en-US"/>
        </w:rPr>
        <w:t xml:space="preserve">: </w:t>
      </w:r>
      <w:r w:rsidRPr="00541907">
        <w:rPr>
          <w:b/>
          <w:bCs/>
          <w:lang w:val="en-US"/>
        </w:rPr>
        <w:t>Leading Researcher (R4)</w:t>
      </w:r>
      <w:r w:rsidRPr="00541907">
        <w:rPr>
          <w:bCs/>
          <w:lang w:val="en-US"/>
        </w:rPr>
        <w:t xml:space="preserve"> </w:t>
      </w:r>
    </w:p>
    <w:p w14:paraId="4461999A" w14:textId="14ACA421" w:rsidR="003A1CF7" w:rsidRPr="00541907" w:rsidRDefault="003A1CF7" w:rsidP="004768E7">
      <w:pPr>
        <w:pStyle w:val="Default"/>
        <w:rPr>
          <w:rFonts w:eastAsia="Times New Roman"/>
          <w:bCs/>
          <w:color w:val="auto"/>
          <w:lang w:val="en-US"/>
        </w:rPr>
      </w:pPr>
      <w:r w:rsidRPr="00541907">
        <w:rPr>
          <w:rFonts w:eastAsia="Times New Roman"/>
          <w:bCs/>
          <w:color w:val="auto"/>
          <w:lang w:val="en-US"/>
        </w:rPr>
        <w:t>SALARY:</w:t>
      </w:r>
      <w:r w:rsidR="00166688" w:rsidRPr="00541907">
        <w:rPr>
          <w:rFonts w:eastAsia="Times New Roman"/>
          <w:bCs/>
          <w:color w:val="auto"/>
          <w:lang w:val="en-US"/>
        </w:rPr>
        <w:t xml:space="preserve"> </w:t>
      </w:r>
      <w:r w:rsidR="00BE7707" w:rsidRPr="00541907">
        <w:rPr>
          <w:rFonts w:eastAsia="Times New Roman"/>
          <w:b/>
          <w:bCs/>
          <w:color w:val="auto"/>
          <w:lang w:val="en-US"/>
        </w:rPr>
        <w:t>8 375</w:t>
      </w:r>
      <w:r w:rsidR="006409FC" w:rsidRPr="00541907">
        <w:rPr>
          <w:rFonts w:eastAsia="Times New Roman"/>
          <w:bCs/>
          <w:color w:val="auto"/>
          <w:lang w:val="en-US"/>
        </w:rPr>
        <w:t xml:space="preserve"> EUR</w:t>
      </w:r>
      <w:r w:rsidR="00470C3F" w:rsidRPr="00541907">
        <w:rPr>
          <w:rFonts w:eastAsia="Times New Roman"/>
          <w:bCs/>
          <w:color w:val="auto"/>
          <w:lang w:val="en-US"/>
        </w:rPr>
        <w:t xml:space="preserve"> gross (ca </w:t>
      </w:r>
      <w:r w:rsidR="00435D03" w:rsidRPr="00541907">
        <w:rPr>
          <w:rFonts w:eastAsia="Times New Roman"/>
          <w:bCs/>
          <w:color w:val="auto"/>
          <w:lang w:val="en-US"/>
        </w:rPr>
        <w:t>5995</w:t>
      </w:r>
      <w:r w:rsidR="004768E7" w:rsidRPr="00541907">
        <w:rPr>
          <w:rFonts w:eastAsia="Times New Roman"/>
          <w:bCs/>
          <w:color w:val="auto"/>
          <w:lang w:val="en-US"/>
        </w:rPr>
        <w:t xml:space="preserve"> Euro </w:t>
      </w:r>
      <w:proofErr w:type="spellStart"/>
      <w:r w:rsidR="004768E7" w:rsidRPr="00541907">
        <w:rPr>
          <w:rFonts w:eastAsia="Times New Roman"/>
          <w:bCs/>
          <w:color w:val="auto"/>
          <w:lang w:val="en-US"/>
        </w:rPr>
        <w:t>nett</w:t>
      </w:r>
      <w:proofErr w:type="spellEnd"/>
      <w:r w:rsidR="004768E7" w:rsidRPr="00541907">
        <w:rPr>
          <w:rFonts w:eastAsia="Times New Roman"/>
          <w:bCs/>
          <w:color w:val="auto"/>
          <w:lang w:val="en-US"/>
        </w:rPr>
        <w:t>)</w:t>
      </w:r>
    </w:p>
    <w:p w14:paraId="6F4E78AB" w14:textId="59767EEA" w:rsidR="003A1CF7" w:rsidRPr="00541907" w:rsidRDefault="007A589A">
      <w:pPr>
        <w:spacing w:before="120" w:after="120"/>
        <w:jc w:val="both"/>
        <w:rPr>
          <w:bCs/>
          <w:lang w:val="en-US"/>
        </w:rPr>
      </w:pPr>
      <w:r w:rsidRPr="00541907">
        <w:rPr>
          <w:bCs/>
          <w:lang w:val="en-US"/>
        </w:rPr>
        <w:t>DURATION</w:t>
      </w:r>
      <w:r w:rsidR="003A1CF7" w:rsidRPr="00541907">
        <w:rPr>
          <w:bCs/>
          <w:lang w:val="en-US"/>
        </w:rPr>
        <w:t>:</w:t>
      </w:r>
      <w:r w:rsidR="00166688" w:rsidRPr="00541907">
        <w:rPr>
          <w:bCs/>
          <w:lang w:val="en-US"/>
        </w:rPr>
        <w:t xml:space="preserve"> </w:t>
      </w:r>
      <w:r w:rsidR="00435D03" w:rsidRPr="00541907">
        <w:rPr>
          <w:b/>
          <w:bCs/>
          <w:lang w:val="en-US"/>
        </w:rPr>
        <w:t xml:space="preserve">full time employment </w:t>
      </w:r>
      <w:r w:rsidR="00BE7707" w:rsidRPr="00541907">
        <w:rPr>
          <w:b/>
          <w:lang w:val="en-GB"/>
        </w:rPr>
        <w:t>for the whole duration of the project till 31 Aug</w:t>
      </w:r>
      <w:r w:rsidR="002B1FEF" w:rsidRPr="00541907">
        <w:rPr>
          <w:b/>
          <w:lang w:val="en-GB"/>
        </w:rPr>
        <w:t xml:space="preserve">ust 2024, preferably starting in </w:t>
      </w:r>
      <w:r w:rsidR="00045771" w:rsidRPr="00541907">
        <w:rPr>
          <w:b/>
          <w:lang w:val="en-GB"/>
        </w:rPr>
        <w:t xml:space="preserve">spring </w:t>
      </w:r>
      <w:r w:rsidR="00BE7707" w:rsidRPr="00541907">
        <w:rPr>
          <w:b/>
          <w:lang w:val="en-GB"/>
        </w:rPr>
        <w:t>2020</w:t>
      </w:r>
    </w:p>
    <w:p w14:paraId="30781C27" w14:textId="77777777" w:rsidR="003A1CF7" w:rsidRPr="00541907" w:rsidRDefault="003A1CF7">
      <w:pPr>
        <w:spacing w:before="120" w:after="120"/>
        <w:jc w:val="both"/>
        <w:rPr>
          <w:bCs/>
          <w:lang w:val="en-US"/>
        </w:rPr>
      </w:pPr>
      <w:r w:rsidRPr="00541907">
        <w:rPr>
          <w:bCs/>
          <w:lang w:val="en-US"/>
        </w:rPr>
        <w:t xml:space="preserve">SCIENTIFIC DISCIPLINE: </w:t>
      </w:r>
      <w:r w:rsidR="00ED76A0" w:rsidRPr="00541907">
        <w:rPr>
          <w:b/>
          <w:bCs/>
          <w:lang w:val="en-US"/>
        </w:rPr>
        <w:t xml:space="preserve">Life Sciences - plant </w:t>
      </w:r>
      <w:proofErr w:type="spellStart"/>
      <w:r w:rsidR="00ED76A0" w:rsidRPr="00541907">
        <w:rPr>
          <w:b/>
          <w:bCs/>
          <w:lang w:val="en-US"/>
        </w:rPr>
        <w:t>nanosciences</w:t>
      </w:r>
      <w:proofErr w:type="spellEnd"/>
      <w:r w:rsidR="00ED76A0" w:rsidRPr="00541907">
        <w:rPr>
          <w:b/>
          <w:bCs/>
          <w:lang w:val="en-US"/>
        </w:rPr>
        <w:t xml:space="preserve"> (</w:t>
      </w:r>
      <w:proofErr w:type="spellStart"/>
      <w:r w:rsidR="00ED76A0" w:rsidRPr="00541907">
        <w:rPr>
          <w:b/>
          <w:bCs/>
          <w:lang w:val="en-US"/>
        </w:rPr>
        <w:t>nanobiotechnology</w:t>
      </w:r>
      <w:proofErr w:type="spellEnd"/>
      <w:r w:rsidR="00ED76A0" w:rsidRPr="00541907">
        <w:rPr>
          <w:b/>
          <w:bCs/>
          <w:lang w:val="en-US"/>
        </w:rPr>
        <w:t xml:space="preserve">, </w:t>
      </w:r>
      <w:proofErr w:type="spellStart"/>
      <w:r w:rsidR="00ED76A0" w:rsidRPr="00541907">
        <w:rPr>
          <w:b/>
          <w:bCs/>
          <w:lang w:val="en-US"/>
        </w:rPr>
        <w:t>nanoagronomy</w:t>
      </w:r>
      <w:proofErr w:type="spellEnd"/>
      <w:r w:rsidR="00ED76A0" w:rsidRPr="00541907">
        <w:rPr>
          <w:b/>
          <w:bCs/>
          <w:lang w:val="en-US"/>
        </w:rPr>
        <w:t>, plant nanotechnology)</w:t>
      </w:r>
    </w:p>
    <w:p w14:paraId="0ADCCA87" w14:textId="7346632B" w:rsidR="003A1CF7" w:rsidRPr="00541907" w:rsidRDefault="003A1CF7">
      <w:pPr>
        <w:spacing w:before="120" w:after="120"/>
        <w:jc w:val="both"/>
        <w:rPr>
          <w:bCs/>
          <w:lang w:val="en-US"/>
        </w:rPr>
      </w:pPr>
      <w:r w:rsidRPr="00541907">
        <w:rPr>
          <w:bCs/>
          <w:lang w:val="en-US"/>
        </w:rPr>
        <w:t>POSTED:</w:t>
      </w:r>
      <w:r w:rsidR="00470C3F" w:rsidRPr="00541907">
        <w:rPr>
          <w:bCs/>
          <w:lang w:val="en-US"/>
        </w:rPr>
        <w:t xml:space="preserve"> </w:t>
      </w:r>
      <w:r w:rsidR="00045771" w:rsidRPr="00541907">
        <w:rPr>
          <w:b/>
          <w:bCs/>
          <w:lang w:val="en-US"/>
        </w:rPr>
        <w:t>December 2</w:t>
      </w:r>
      <w:r w:rsidR="00541907">
        <w:rPr>
          <w:b/>
          <w:bCs/>
          <w:lang w:val="en-US"/>
        </w:rPr>
        <w:t>0</w:t>
      </w:r>
      <w:r w:rsidR="000C61C0" w:rsidRPr="00541907">
        <w:rPr>
          <w:b/>
          <w:bCs/>
          <w:lang w:val="en-US"/>
        </w:rPr>
        <w:t>,</w:t>
      </w:r>
      <w:r w:rsidR="000C61C0" w:rsidRPr="00541907">
        <w:rPr>
          <w:b/>
          <w:color w:val="000000"/>
          <w:szCs w:val="28"/>
          <w:lang w:val="en-US"/>
        </w:rPr>
        <w:t xml:space="preserve"> 2019</w:t>
      </w:r>
      <w:r w:rsidR="000C61C0" w:rsidRPr="00541907">
        <w:rPr>
          <w:color w:val="000000"/>
          <w:szCs w:val="28"/>
          <w:lang w:val="en-US"/>
        </w:rPr>
        <w:t xml:space="preserve"> </w:t>
      </w:r>
    </w:p>
    <w:p w14:paraId="53526606" w14:textId="3A653917" w:rsidR="003A1CF7" w:rsidRPr="00541907" w:rsidRDefault="003A1CF7">
      <w:pPr>
        <w:spacing w:before="120" w:after="120"/>
        <w:jc w:val="both"/>
        <w:rPr>
          <w:bCs/>
          <w:lang w:val="en-US"/>
        </w:rPr>
      </w:pPr>
      <w:r w:rsidRPr="00541907">
        <w:rPr>
          <w:bCs/>
          <w:lang w:val="en-US"/>
        </w:rPr>
        <w:t xml:space="preserve">EXPIRES: </w:t>
      </w:r>
      <w:r w:rsidR="00045771" w:rsidRPr="00541907">
        <w:rPr>
          <w:b/>
          <w:bCs/>
          <w:lang w:val="en-US"/>
        </w:rPr>
        <w:t>January</w:t>
      </w:r>
      <w:r w:rsidR="00435D03" w:rsidRPr="00541907">
        <w:rPr>
          <w:b/>
          <w:bCs/>
          <w:lang w:val="en-US"/>
        </w:rPr>
        <w:t xml:space="preserve"> </w:t>
      </w:r>
      <w:r w:rsidR="00541907">
        <w:rPr>
          <w:b/>
          <w:bCs/>
          <w:lang w:val="en-US"/>
        </w:rPr>
        <w:t>26</w:t>
      </w:r>
      <w:r w:rsidR="000C61C0" w:rsidRPr="00541907">
        <w:rPr>
          <w:b/>
          <w:bCs/>
          <w:lang w:val="en-US"/>
        </w:rPr>
        <w:t>,</w:t>
      </w:r>
      <w:r w:rsidR="00045771" w:rsidRPr="00541907">
        <w:rPr>
          <w:b/>
          <w:color w:val="000000"/>
          <w:szCs w:val="28"/>
          <w:lang w:val="en-US"/>
        </w:rPr>
        <w:t xml:space="preserve"> 2020</w:t>
      </w:r>
    </w:p>
    <w:p w14:paraId="1B20CAE0" w14:textId="77777777" w:rsidR="003A1CF7" w:rsidRPr="00541907" w:rsidRDefault="003A1CF7">
      <w:pPr>
        <w:spacing w:before="120" w:after="120"/>
        <w:jc w:val="both"/>
        <w:rPr>
          <w:bCs/>
          <w:lang w:val="en-US"/>
        </w:rPr>
      </w:pPr>
      <w:r w:rsidRPr="00541907">
        <w:rPr>
          <w:bCs/>
          <w:lang w:val="en-US"/>
        </w:rPr>
        <w:t xml:space="preserve">WEBSITE:  </w:t>
      </w:r>
      <w:hyperlink r:id="rId7" w:history="1">
        <w:hyperlink r:id="rId8" w:history="1">
          <w:hyperlink r:id="rId9" w:history="1">
            <w:hyperlink r:id="rId10" w:history="1">
              <w:r w:rsidRPr="00541907">
                <w:rPr>
                  <w:rStyle w:val="Hipercze"/>
                  <w:szCs w:val="22"/>
                  <w:lang w:val="en-GB"/>
                </w:rPr>
                <w:t>http://www.igr.poznan.pl/en/announcements/job</w:t>
              </w:r>
            </w:hyperlink>
          </w:hyperlink>
        </w:hyperlink>
      </w:hyperlink>
    </w:p>
    <w:p w14:paraId="5413ACEB" w14:textId="41CD5B33" w:rsidR="00651475" w:rsidRPr="00541907" w:rsidRDefault="003A1CF7" w:rsidP="00651475">
      <w:pPr>
        <w:spacing w:before="120" w:after="120"/>
        <w:jc w:val="both"/>
        <w:rPr>
          <w:lang w:val="en-GB"/>
        </w:rPr>
      </w:pPr>
      <w:r w:rsidRPr="00541907">
        <w:rPr>
          <w:bCs/>
          <w:lang w:val="en-US"/>
        </w:rPr>
        <w:t xml:space="preserve">KEY WORDS: </w:t>
      </w:r>
      <w:r w:rsidR="00470C3F" w:rsidRPr="00541907">
        <w:rPr>
          <w:i/>
          <w:iCs/>
          <w:szCs w:val="20"/>
          <w:lang w:val="en-GB"/>
        </w:rPr>
        <w:t>plant nanotechnology, interdisciplinary, enhanc</w:t>
      </w:r>
      <w:r w:rsidR="001373C6" w:rsidRPr="00541907">
        <w:rPr>
          <w:i/>
          <w:iCs/>
          <w:szCs w:val="20"/>
          <w:lang w:val="en-GB"/>
        </w:rPr>
        <w:t>ing</w:t>
      </w:r>
      <w:r w:rsidR="00470C3F" w:rsidRPr="00541907">
        <w:rPr>
          <w:i/>
          <w:iCs/>
          <w:szCs w:val="20"/>
          <w:lang w:val="en-GB"/>
        </w:rPr>
        <w:t xml:space="preserve"> research performance and competence, collaboration, brain gain, structural changes</w:t>
      </w:r>
    </w:p>
    <w:p w14:paraId="11DDA065" w14:textId="77777777" w:rsidR="003A1CF7" w:rsidRPr="00541907" w:rsidRDefault="003A1CF7">
      <w:pPr>
        <w:spacing w:before="120" w:after="120"/>
        <w:jc w:val="both"/>
        <w:rPr>
          <w:bCs/>
          <w:lang w:val="en-GB"/>
        </w:rPr>
      </w:pPr>
    </w:p>
    <w:p w14:paraId="7E5F012E" w14:textId="77777777" w:rsidR="003A1CF7" w:rsidRPr="00541907" w:rsidRDefault="003A1CF7">
      <w:pPr>
        <w:pStyle w:val="NormalnyWeb"/>
        <w:spacing w:before="0" w:after="150"/>
        <w:jc w:val="both"/>
        <w:rPr>
          <w:b/>
          <w:bCs/>
          <w:i/>
          <w:lang w:val="en-GB"/>
        </w:rPr>
      </w:pPr>
      <w:r w:rsidRPr="00541907">
        <w:rPr>
          <w:b/>
          <w:bCs/>
          <w:lang w:val="en-GB"/>
        </w:rPr>
        <w:t xml:space="preserve">The application must contain the following statement: </w:t>
      </w:r>
    </w:p>
    <w:p w14:paraId="1DBD2E49" w14:textId="77777777" w:rsidR="002B1FEF" w:rsidRPr="00541907" w:rsidRDefault="002B1FEF" w:rsidP="00CF0B90">
      <w:pPr>
        <w:pStyle w:val="NormalnyWeb"/>
        <w:spacing w:before="0" w:after="150"/>
        <w:jc w:val="both"/>
        <w:rPr>
          <w:i/>
          <w:sz w:val="22"/>
          <w:szCs w:val="22"/>
          <w:lang w:val="en"/>
        </w:rPr>
      </w:pPr>
      <w:r w:rsidRPr="00541907">
        <w:rPr>
          <w:i/>
          <w:sz w:val="22"/>
          <w:szCs w:val="22"/>
          <w:lang w:val="en"/>
        </w:rPr>
        <w:t xml:space="preserve">"I, the undersigned, give my consent to the processing by the Institute of Plant Genetics, Polish Academy of Sciences (hereinafter referred to as IGR PAN) with headquarters at </w:t>
      </w:r>
      <w:proofErr w:type="spellStart"/>
      <w:r w:rsidRPr="00541907">
        <w:rPr>
          <w:i/>
          <w:sz w:val="22"/>
          <w:szCs w:val="22"/>
          <w:lang w:val="en"/>
        </w:rPr>
        <w:t>Strzeszyńska</w:t>
      </w:r>
      <w:proofErr w:type="spellEnd"/>
      <w:r w:rsidRPr="00541907">
        <w:rPr>
          <w:i/>
          <w:sz w:val="22"/>
          <w:szCs w:val="22"/>
          <w:lang w:val="en"/>
        </w:rPr>
        <w:t xml:space="preserve"> 34, 60-479 </w:t>
      </w:r>
      <w:proofErr w:type="spellStart"/>
      <w:r w:rsidRPr="00541907">
        <w:rPr>
          <w:i/>
          <w:sz w:val="22"/>
          <w:szCs w:val="22"/>
          <w:lang w:val="en"/>
        </w:rPr>
        <w:t>Poznań</w:t>
      </w:r>
      <w:proofErr w:type="spellEnd"/>
      <w:r w:rsidRPr="00541907">
        <w:rPr>
          <w:i/>
          <w:sz w:val="22"/>
          <w:szCs w:val="22"/>
          <w:lang w:val="en"/>
        </w:rPr>
        <w:t xml:space="preserve">, my personal data contained in the submitted competition documentation for the needs necessary in the recruitment process, including to put my name and surname in the information on the results of the recruitment carried out on the Institute’s website. I have been informed that consent is voluntary and that I have the right to withdraw my consent at any time, and withdrawal of consent does not affect the lawfulness of the processing that was carried out on its basis before its withdrawal. I have also read the IGR PAN information clause.” </w:t>
      </w:r>
    </w:p>
    <w:p w14:paraId="7DA561A2" w14:textId="77777777" w:rsidR="00F14C7C" w:rsidRPr="00541907" w:rsidRDefault="00F14C7C">
      <w:pPr>
        <w:jc w:val="both"/>
        <w:rPr>
          <w:szCs w:val="20"/>
          <w:lang w:val="en"/>
        </w:rPr>
      </w:pPr>
    </w:p>
    <w:p w14:paraId="4C9F901E" w14:textId="77777777" w:rsidR="003A1CF7" w:rsidRPr="00541907" w:rsidRDefault="003A1CF7">
      <w:pPr>
        <w:jc w:val="both"/>
        <w:rPr>
          <w:b/>
          <w:szCs w:val="20"/>
          <w:lang w:val="en"/>
        </w:rPr>
      </w:pPr>
      <w:r w:rsidRPr="00541907">
        <w:rPr>
          <w:szCs w:val="20"/>
          <w:lang w:val="en"/>
        </w:rPr>
        <w:t>DESCRIPTION:</w:t>
      </w:r>
    </w:p>
    <w:p w14:paraId="2068A9F0" w14:textId="159E30C7" w:rsidR="003A1CF7" w:rsidRPr="00541907" w:rsidRDefault="003A1CF7" w:rsidP="00651475">
      <w:pPr>
        <w:spacing w:before="100" w:beforeAutospacing="1" w:after="100" w:afterAutospacing="1"/>
        <w:jc w:val="both"/>
        <w:rPr>
          <w:b/>
          <w:szCs w:val="20"/>
          <w:lang w:val="en-US"/>
        </w:rPr>
      </w:pPr>
      <w:r w:rsidRPr="00541907">
        <w:rPr>
          <w:b/>
          <w:szCs w:val="20"/>
          <w:lang w:val="en-US"/>
        </w:rPr>
        <w:t xml:space="preserve">Place of employment: </w:t>
      </w:r>
      <w:r w:rsidR="00101AD5" w:rsidRPr="00541907">
        <w:rPr>
          <w:bCs/>
          <w:lang w:val="en-US"/>
        </w:rPr>
        <w:t>Institute of Plant Genetics, Polish Academy of Sciences</w:t>
      </w:r>
    </w:p>
    <w:p w14:paraId="216257BD" w14:textId="643B756C" w:rsidR="00F64144" w:rsidRPr="00541907" w:rsidRDefault="003A1CF7" w:rsidP="00F64144">
      <w:pPr>
        <w:suppressAutoHyphens w:val="0"/>
        <w:autoSpaceDE w:val="0"/>
        <w:autoSpaceDN w:val="0"/>
        <w:adjustRightInd w:val="0"/>
        <w:jc w:val="both"/>
        <w:rPr>
          <w:color w:val="000000"/>
          <w:sz w:val="22"/>
          <w:szCs w:val="22"/>
          <w:lang w:val="en-US" w:eastAsia="pl-PL"/>
        </w:rPr>
      </w:pPr>
      <w:r w:rsidRPr="00541907">
        <w:rPr>
          <w:b/>
          <w:szCs w:val="20"/>
          <w:lang w:val="en-US"/>
        </w:rPr>
        <w:t xml:space="preserve">Goal of employment: </w:t>
      </w:r>
      <w:r w:rsidR="00F771FD" w:rsidRPr="00541907">
        <w:rPr>
          <w:bCs/>
          <w:lang w:val="en-US"/>
        </w:rPr>
        <w:t>We are looking for a dynamic scientist</w:t>
      </w:r>
      <w:r w:rsidR="000F2B1F" w:rsidRPr="00541907">
        <w:rPr>
          <w:bCs/>
          <w:lang w:val="en-US"/>
        </w:rPr>
        <w:t>, who would</w:t>
      </w:r>
      <w:r w:rsidR="00470C3F" w:rsidRPr="00541907">
        <w:rPr>
          <w:bCs/>
          <w:lang w:val="en-US"/>
        </w:rPr>
        <w:t xml:space="preserve"> </w:t>
      </w:r>
      <w:r w:rsidR="0082189F" w:rsidRPr="00541907">
        <w:rPr>
          <w:bCs/>
          <w:lang w:val="en-US"/>
        </w:rPr>
        <w:t>create and head</w:t>
      </w:r>
      <w:r w:rsidR="00F771FD" w:rsidRPr="00541907">
        <w:rPr>
          <w:bCs/>
          <w:lang w:val="en-US"/>
        </w:rPr>
        <w:t xml:space="preserve"> </w:t>
      </w:r>
      <w:r w:rsidR="00470C3F" w:rsidRPr="00541907">
        <w:rPr>
          <w:bCs/>
          <w:lang w:val="en-US"/>
        </w:rPr>
        <w:t xml:space="preserve">an interdisciplinary and international </w:t>
      </w:r>
      <w:r w:rsidR="0082189F" w:rsidRPr="00541907">
        <w:rPr>
          <w:bCs/>
          <w:lang w:val="en-US"/>
        </w:rPr>
        <w:t>department</w:t>
      </w:r>
      <w:r w:rsidR="00470C3F" w:rsidRPr="00541907">
        <w:rPr>
          <w:bCs/>
          <w:lang w:val="en-US"/>
        </w:rPr>
        <w:t xml:space="preserve"> </w:t>
      </w:r>
      <w:r w:rsidR="000F2B1F" w:rsidRPr="00541907">
        <w:rPr>
          <w:bCs/>
          <w:lang w:val="en-US"/>
        </w:rPr>
        <w:t>in the area of</w:t>
      </w:r>
      <w:r w:rsidR="00F771FD" w:rsidRPr="00541907">
        <w:rPr>
          <w:bCs/>
          <w:lang w:val="en-US"/>
        </w:rPr>
        <w:t xml:space="preserve"> plant nanotechnology at the IPG PAS </w:t>
      </w:r>
      <w:r w:rsidR="00101AD5" w:rsidRPr="00541907">
        <w:rPr>
          <w:bCs/>
          <w:lang w:val="en-US"/>
        </w:rPr>
        <w:t>in the framework of</w:t>
      </w:r>
      <w:r w:rsidR="00470C3F" w:rsidRPr="00541907">
        <w:rPr>
          <w:bCs/>
          <w:lang w:val="en-US"/>
        </w:rPr>
        <w:t xml:space="preserve"> </w:t>
      </w:r>
      <w:r w:rsidR="000F2B1F" w:rsidRPr="00541907">
        <w:rPr>
          <w:bCs/>
          <w:lang w:val="en-US"/>
        </w:rPr>
        <w:t xml:space="preserve">the </w:t>
      </w:r>
      <w:r w:rsidR="00470C3F" w:rsidRPr="00541907">
        <w:rPr>
          <w:bCs/>
          <w:lang w:val="en-US"/>
        </w:rPr>
        <w:t>H2020 ERA Chair NANOPLANT project</w:t>
      </w:r>
      <w:r w:rsidR="00364468" w:rsidRPr="00541907">
        <w:rPr>
          <w:bCs/>
          <w:lang w:val="en-US"/>
        </w:rPr>
        <w:t xml:space="preserve"> GA856961</w:t>
      </w:r>
      <w:r w:rsidR="000F2B1F" w:rsidRPr="00541907">
        <w:rPr>
          <w:bCs/>
          <w:lang w:val="en-US"/>
        </w:rPr>
        <w:t xml:space="preserve"> funded by the EU</w:t>
      </w:r>
      <w:r w:rsidR="00F771FD" w:rsidRPr="00541907">
        <w:rPr>
          <w:bCs/>
          <w:lang w:val="en-US"/>
        </w:rPr>
        <w:t>. The successful candidate will</w:t>
      </w:r>
      <w:r w:rsidR="00470C3F" w:rsidRPr="00541907">
        <w:rPr>
          <w:bCs/>
          <w:lang w:val="en-US"/>
        </w:rPr>
        <w:t xml:space="preserve"> </w:t>
      </w:r>
      <w:r w:rsidR="007A589A" w:rsidRPr="00541907">
        <w:rPr>
          <w:bCs/>
          <w:lang w:val="en-US"/>
        </w:rPr>
        <w:t xml:space="preserve">have a fixed term </w:t>
      </w:r>
      <w:r w:rsidR="00435D03" w:rsidRPr="00541907">
        <w:rPr>
          <w:bCs/>
          <w:lang w:val="en-US"/>
        </w:rPr>
        <w:t xml:space="preserve">full-time </w:t>
      </w:r>
      <w:r w:rsidR="007A589A" w:rsidRPr="00541907">
        <w:rPr>
          <w:bCs/>
          <w:lang w:val="en-US"/>
        </w:rPr>
        <w:t xml:space="preserve">employment contract </w:t>
      </w:r>
      <w:r w:rsidR="000F2B1F" w:rsidRPr="00541907">
        <w:rPr>
          <w:bCs/>
          <w:lang w:val="en-US"/>
        </w:rPr>
        <w:t xml:space="preserve">at the </w:t>
      </w:r>
      <w:r w:rsidR="007A589A" w:rsidRPr="00541907">
        <w:rPr>
          <w:bCs/>
          <w:lang w:val="en-US"/>
        </w:rPr>
        <w:t xml:space="preserve">IPG-PAS. Duties include but not limited to </w:t>
      </w:r>
      <w:r w:rsidR="000F2B1F" w:rsidRPr="00541907">
        <w:rPr>
          <w:bCs/>
          <w:lang w:val="en-US"/>
        </w:rPr>
        <w:t xml:space="preserve">create a research team, </w:t>
      </w:r>
      <w:r w:rsidR="00470C3F" w:rsidRPr="00541907">
        <w:rPr>
          <w:bCs/>
          <w:lang w:val="en-US"/>
        </w:rPr>
        <w:t xml:space="preserve">raise funds for research and infrastructure, exploit synergy with existing </w:t>
      </w:r>
      <w:r w:rsidR="00ED76A0" w:rsidRPr="00541907">
        <w:rPr>
          <w:bCs/>
          <w:lang w:val="en-US"/>
        </w:rPr>
        <w:t>team</w:t>
      </w:r>
      <w:r w:rsidR="00101AD5" w:rsidRPr="00541907">
        <w:rPr>
          <w:bCs/>
          <w:lang w:val="en-US"/>
        </w:rPr>
        <w:t>s</w:t>
      </w:r>
      <w:r w:rsidR="00364468" w:rsidRPr="00541907">
        <w:rPr>
          <w:bCs/>
          <w:lang w:val="en-US"/>
        </w:rPr>
        <w:t xml:space="preserve">, develop an innovative research profile, </w:t>
      </w:r>
      <w:r w:rsidR="00F14C7C" w:rsidRPr="00541907">
        <w:rPr>
          <w:bCs/>
          <w:lang w:val="en-US"/>
        </w:rPr>
        <w:t>develop</w:t>
      </w:r>
      <w:r w:rsidR="00364468" w:rsidRPr="00541907">
        <w:rPr>
          <w:bCs/>
          <w:lang w:val="en-US"/>
        </w:rPr>
        <w:t xml:space="preserve"> national and international collaboration, disseminate research results by high quality publications, participate in conferences, workshops and seminars.</w:t>
      </w:r>
      <w:r w:rsidR="00E4155E" w:rsidRPr="00541907">
        <w:rPr>
          <w:bCs/>
          <w:lang w:val="en-US"/>
        </w:rPr>
        <w:t xml:space="preserve"> </w:t>
      </w:r>
    </w:p>
    <w:p w14:paraId="60983289" w14:textId="5E9BFDBE" w:rsidR="003A1CF7" w:rsidRPr="00541907" w:rsidRDefault="003A1CF7" w:rsidP="00F64144">
      <w:pPr>
        <w:suppressAutoHyphens w:val="0"/>
        <w:autoSpaceDE w:val="0"/>
        <w:autoSpaceDN w:val="0"/>
        <w:adjustRightInd w:val="0"/>
        <w:jc w:val="both"/>
        <w:rPr>
          <w:color w:val="000000"/>
          <w:sz w:val="22"/>
          <w:szCs w:val="22"/>
          <w:lang w:val="en-GB" w:eastAsia="pl-PL"/>
        </w:rPr>
      </w:pPr>
      <w:r w:rsidRPr="00541907">
        <w:rPr>
          <w:b/>
          <w:szCs w:val="20"/>
          <w:lang w:val="en-US"/>
        </w:rPr>
        <w:lastRenderedPageBreak/>
        <w:t>Scope of research:</w:t>
      </w:r>
      <w:r w:rsidR="00F771FD" w:rsidRPr="00541907">
        <w:rPr>
          <w:szCs w:val="20"/>
          <w:lang w:val="en-US"/>
        </w:rPr>
        <w:t xml:space="preserve"> </w:t>
      </w:r>
      <w:r w:rsidR="000F2B1F" w:rsidRPr="00541907">
        <w:rPr>
          <w:szCs w:val="20"/>
          <w:lang w:val="en-US"/>
        </w:rPr>
        <w:t xml:space="preserve">The ERA chair and team will work in the interdisciplinary area of </w:t>
      </w:r>
      <w:r w:rsidR="00364468" w:rsidRPr="00541907">
        <w:rPr>
          <w:szCs w:val="20"/>
          <w:lang w:val="en-US"/>
        </w:rPr>
        <w:t>plant</w:t>
      </w:r>
      <w:r w:rsidR="00101AD5" w:rsidRPr="00541907">
        <w:rPr>
          <w:szCs w:val="20"/>
          <w:lang w:val="en-US"/>
        </w:rPr>
        <w:t>-</w:t>
      </w:r>
      <w:r w:rsidR="00364468" w:rsidRPr="00541907">
        <w:rPr>
          <w:szCs w:val="20"/>
          <w:lang w:val="en-US"/>
        </w:rPr>
        <w:t xml:space="preserve"> nanotechnology</w:t>
      </w:r>
    </w:p>
    <w:p w14:paraId="49D791E7" w14:textId="77777777" w:rsidR="003A1CF7" w:rsidRPr="00541907" w:rsidRDefault="003A1CF7" w:rsidP="00651475">
      <w:pPr>
        <w:spacing w:before="100" w:beforeAutospacing="1" w:after="100" w:afterAutospacing="1"/>
        <w:jc w:val="both"/>
        <w:rPr>
          <w:rFonts w:eastAsia="TimesNewRomanPSMT_PDF_Subset"/>
          <w:iCs/>
          <w:szCs w:val="22"/>
          <w:lang w:val="en-US"/>
        </w:rPr>
      </w:pPr>
      <w:r w:rsidRPr="00541907">
        <w:rPr>
          <w:rFonts w:eastAsia="TimesNewRomanPSMT_PDF_Subset"/>
          <w:b/>
          <w:iCs/>
          <w:szCs w:val="22"/>
          <w:lang w:val="en-US"/>
        </w:rPr>
        <w:t>Required qualifications:</w:t>
      </w:r>
      <w:r w:rsidRPr="00541907">
        <w:rPr>
          <w:rFonts w:eastAsia="TimesNewRomanPSMT_PDF_Subset"/>
          <w:iCs/>
          <w:szCs w:val="22"/>
          <w:lang w:val="en-US"/>
        </w:rPr>
        <w:t xml:space="preserve"> </w:t>
      </w:r>
    </w:p>
    <w:p w14:paraId="6E05267A" w14:textId="77777777" w:rsidR="00364468" w:rsidRPr="00541907" w:rsidRDefault="000C61C0" w:rsidP="00A95131">
      <w:pPr>
        <w:numPr>
          <w:ilvl w:val="0"/>
          <w:numId w:val="12"/>
        </w:numPr>
        <w:spacing w:before="120" w:after="120"/>
        <w:jc w:val="both"/>
        <w:rPr>
          <w:lang w:val="en"/>
        </w:rPr>
      </w:pPr>
      <w:r w:rsidRPr="00541907">
        <w:rPr>
          <w:lang w:val="en"/>
        </w:rPr>
        <w:t>O</w:t>
      </w:r>
      <w:r w:rsidR="00364468" w:rsidRPr="00541907">
        <w:rPr>
          <w:lang w:val="en"/>
        </w:rPr>
        <w:t xml:space="preserve">utstanding scientific track record of successful research in the area of </w:t>
      </w:r>
      <w:r w:rsidRPr="00541907">
        <w:rPr>
          <w:lang w:val="en"/>
        </w:rPr>
        <w:t xml:space="preserve">plant </w:t>
      </w:r>
      <w:r w:rsidR="00364468" w:rsidRPr="00541907">
        <w:rPr>
          <w:lang w:val="en"/>
        </w:rPr>
        <w:t xml:space="preserve">nanotechnology with clear evidence of leadership </w:t>
      </w:r>
    </w:p>
    <w:p w14:paraId="56A2152C" w14:textId="77777777" w:rsidR="00364468" w:rsidRPr="00541907" w:rsidRDefault="000C61C0" w:rsidP="00A95131">
      <w:pPr>
        <w:numPr>
          <w:ilvl w:val="0"/>
          <w:numId w:val="12"/>
        </w:numPr>
        <w:spacing w:before="120" w:after="120"/>
        <w:jc w:val="both"/>
        <w:rPr>
          <w:lang w:val="en"/>
        </w:rPr>
      </w:pPr>
      <w:r w:rsidRPr="00541907">
        <w:rPr>
          <w:lang w:val="en"/>
        </w:rPr>
        <w:t>S</w:t>
      </w:r>
      <w:r w:rsidR="00364468" w:rsidRPr="00541907">
        <w:rPr>
          <w:lang w:val="en"/>
        </w:rPr>
        <w:t>trong interest and knowledge of intellectual property protection and associate legal issues</w:t>
      </w:r>
    </w:p>
    <w:p w14:paraId="231326C2" w14:textId="77777777" w:rsidR="00364468" w:rsidRPr="00541907" w:rsidRDefault="000C61C0" w:rsidP="00A95131">
      <w:pPr>
        <w:numPr>
          <w:ilvl w:val="0"/>
          <w:numId w:val="12"/>
        </w:numPr>
        <w:spacing w:before="120" w:after="120"/>
        <w:jc w:val="both"/>
        <w:rPr>
          <w:lang w:val="en"/>
        </w:rPr>
      </w:pPr>
      <w:r w:rsidRPr="00541907">
        <w:rPr>
          <w:lang w:val="en"/>
        </w:rPr>
        <w:t>I</w:t>
      </w:r>
      <w:r w:rsidR="00364468" w:rsidRPr="00541907">
        <w:rPr>
          <w:lang w:val="en"/>
        </w:rPr>
        <w:t>nterest in crossing research borders to establish new experimental approaches in plant nanotechnology</w:t>
      </w:r>
    </w:p>
    <w:p w14:paraId="30C297ED" w14:textId="77777777" w:rsidR="00364468" w:rsidRPr="00541907" w:rsidRDefault="00DB1CA4" w:rsidP="00A95131">
      <w:pPr>
        <w:numPr>
          <w:ilvl w:val="0"/>
          <w:numId w:val="12"/>
        </w:numPr>
        <w:spacing w:before="120" w:after="120"/>
        <w:jc w:val="both"/>
        <w:rPr>
          <w:lang w:val="en"/>
        </w:rPr>
      </w:pPr>
      <w:r w:rsidRPr="00541907">
        <w:rPr>
          <w:lang w:val="en"/>
        </w:rPr>
        <w:t>Successful</w:t>
      </w:r>
      <w:r w:rsidR="00364468" w:rsidRPr="00541907">
        <w:rPr>
          <w:lang w:val="en"/>
        </w:rPr>
        <w:t xml:space="preserve"> in </w:t>
      </w:r>
      <w:r w:rsidR="000C61C0" w:rsidRPr="00541907">
        <w:rPr>
          <w:lang w:val="en"/>
        </w:rPr>
        <w:t>obtaining</w:t>
      </w:r>
      <w:r w:rsidR="00364468" w:rsidRPr="00541907">
        <w:rPr>
          <w:lang w:val="en"/>
        </w:rPr>
        <w:t xml:space="preserve"> </w:t>
      </w:r>
      <w:r w:rsidRPr="00541907">
        <w:rPr>
          <w:lang w:val="en"/>
        </w:rPr>
        <w:t xml:space="preserve">competitive </w:t>
      </w:r>
      <w:r w:rsidR="00364468" w:rsidRPr="00541907">
        <w:rPr>
          <w:lang w:val="en"/>
        </w:rPr>
        <w:t xml:space="preserve">research funding and </w:t>
      </w:r>
      <w:r w:rsidRPr="00541907">
        <w:rPr>
          <w:lang w:val="en"/>
        </w:rPr>
        <w:t xml:space="preserve">managing projects </w:t>
      </w:r>
    </w:p>
    <w:p w14:paraId="344B2276" w14:textId="0D516E61" w:rsidR="00E4155E" w:rsidRPr="00541907" w:rsidRDefault="000C61C0" w:rsidP="00A95131">
      <w:pPr>
        <w:numPr>
          <w:ilvl w:val="0"/>
          <w:numId w:val="12"/>
        </w:numPr>
        <w:spacing w:before="120" w:after="120"/>
        <w:jc w:val="both"/>
        <w:rPr>
          <w:lang w:val="en"/>
        </w:rPr>
      </w:pPr>
      <w:r w:rsidRPr="00541907">
        <w:rPr>
          <w:lang w:val="en"/>
        </w:rPr>
        <w:t>A</w:t>
      </w:r>
      <w:r w:rsidR="00E4155E" w:rsidRPr="00541907">
        <w:rPr>
          <w:lang w:val="en"/>
        </w:rPr>
        <w:t xml:space="preserve">bility to communicate with other scientists at the interface </w:t>
      </w:r>
      <w:r w:rsidR="00C92B11" w:rsidRPr="00541907">
        <w:rPr>
          <w:lang w:val="en"/>
        </w:rPr>
        <w:t>of</w:t>
      </w:r>
      <w:r w:rsidR="00E4155E" w:rsidRPr="00541907">
        <w:rPr>
          <w:lang w:val="en"/>
        </w:rPr>
        <w:t xml:space="preserve"> academy and industry</w:t>
      </w:r>
    </w:p>
    <w:p w14:paraId="4175C7A8" w14:textId="77777777" w:rsidR="00E4155E" w:rsidRPr="00541907" w:rsidRDefault="00DB1CA4" w:rsidP="00A95131">
      <w:pPr>
        <w:numPr>
          <w:ilvl w:val="0"/>
          <w:numId w:val="12"/>
        </w:numPr>
        <w:spacing w:before="120" w:after="120"/>
        <w:jc w:val="both"/>
        <w:rPr>
          <w:lang w:val="en"/>
        </w:rPr>
      </w:pPr>
      <w:r w:rsidRPr="00541907">
        <w:rPr>
          <w:lang w:val="en"/>
        </w:rPr>
        <w:t xml:space="preserve">Good </w:t>
      </w:r>
      <w:proofErr w:type="spellStart"/>
      <w:r w:rsidR="000C61C0" w:rsidRPr="00541907">
        <w:rPr>
          <w:lang w:val="en"/>
        </w:rPr>
        <w:t>o</w:t>
      </w:r>
      <w:r w:rsidR="00E4155E" w:rsidRPr="00541907">
        <w:rPr>
          <w:lang w:val="en"/>
        </w:rPr>
        <w:t>rganisational</w:t>
      </w:r>
      <w:proofErr w:type="spellEnd"/>
      <w:r w:rsidR="00E4155E" w:rsidRPr="00541907">
        <w:rPr>
          <w:lang w:val="en"/>
        </w:rPr>
        <w:t xml:space="preserve"> skills and experience in </w:t>
      </w:r>
      <w:r w:rsidRPr="00541907">
        <w:rPr>
          <w:lang w:val="en"/>
        </w:rPr>
        <w:t>directing research teams</w:t>
      </w:r>
      <w:r w:rsidRPr="00541907" w:rsidDel="00DB1CA4">
        <w:rPr>
          <w:lang w:val="en"/>
        </w:rPr>
        <w:t xml:space="preserve"> </w:t>
      </w:r>
    </w:p>
    <w:p w14:paraId="5E795A1C" w14:textId="77777777" w:rsidR="00694431" w:rsidRPr="00541907" w:rsidRDefault="00101AD5" w:rsidP="00A95131">
      <w:pPr>
        <w:numPr>
          <w:ilvl w:val="0"/>
          <w:numId w:val="12"/>
        </w:numPr>
        <w:spacing w:before="120" w:after="120"/>
        <w:jc w:val="both"/>
        <w:rPr>
          <w:lang w:val="en"/>
        </w:rPr>
      </w:pPr>
      <w:r w:rsidRPr="00541907">
        <w:rPr>
          <w:lang w:val="en"/>
        </w:rPr>
        <w:t xml:space="preserve">Excellent communication skills </w:t>
      </w:r>
      <w:r w:rsidR="00694431" w:rsidRPr="00541907">
        <w:rPr>
          <w:lang w:val="en"/>
        </w:rPr>
        <w:t>in English</w:t>
      </w:r>
      <w:r w:rsidR="00DB1CA4" w:rsidRPr="00541907">
        <w:rPr>
          <w:lang w:val="en"/>
        </w:rPr>
        <w:t xml:space="preserve"> verbal and reasoning</w:t>
      </w:r>
    </w:p>
    <w:p w14:paraId="7082DB74" w14:textId="77777777" w:rsidR="00937707" w:rsidRPr="00541907" w:rsidRDefault="00937707">
      <w:pPr>
        <w:spacing w:before="120" w:after="120"/>
        <w:jc w:val="both"/>
        <w:rPr>
          <w:b/>
          <w:szCs w:val="20"/>
          <w:lang w:val="en-US"/>
        </w:rPr>
      </w:pPr>
    </w:p>
    <w:p w14:paraId="6729F7EF" w14:textId="77777777" w:rsidR="005B0F3E" w:rsidRPr="00541907" w:rsidRDefault="003A1CF7">
      <w:pPr>
        <w:pStyle w:val="Tekstpodstawowy"/>
        <w:spacing w:line="240" w:lineRule="auto"/>
        <w:rPr>
          <w:bCs/>
          <w:color w:val="000000"/>
          <w:lang w:val="en-US" w:eastAsia="en-US"/>
        </w:rPr>
      </w:pPr>
      <w:r w:rsidRPr="00541907">
        <w:rPr>
          <w:lang w:val="en-US"/>
        </w:rPr>
        <w:t>Criteria of assessment:</w:t>
      </w:r>
    </w:p>
    <w:p w14:paraId="50198356" w14:textId="77777777" w:rsidR="005B0F3E" w:rsidRPr="00541907" w:rsidRDefault="005B0F3E" w:rsidP="005B0F3E">
      <w:pPr>
        <w:suppressAutoHyphens w:val="0"/>
        <w:autoSpaceDE w:val="0"/>
        <w:autoSpaceDN w:val="0"/>
        <w:adjustRightInd w:val="0"/>
        <w:rPr>
          <w:lang w:val="en"/>
        </w:rPr>
      </w:pPr>
      <w:r w:rsidRPr="00541907">
        <w:rPr>
          <w:lang w:val="en"/>
        </w:rPr>
        <w:t xml:space="preserve">I. Scientific </w:t>
      </w:r>
    </w:p>
    <w:p w14:paraId="7DD04937" w14:textId="77777777" w:rsidR="005B0F3E" w:rsidRPr="00541907" w:rsidRDefault="005B0F3E" w:rsidP="005B0F3E">
      <w:pPr>
        <w:suppressAutoHyphens w:val="0"/>
        <w:autoSpaceDE w:val="0"/>
        <w:autoSpaceDN w:val="0"/>
        <w:adjustRightInd w:val="0"/>
        <w:rPr>
          <w:lang w:val="en"/>
        </w:rPr>
      </w:pPr>
      <w:r w:rsidRPr="00541907">
        <w:rPr>
          <w:lang w:val="en"/>
        </w:rPr>
        <w:t xml:space="preserve">1. Number of publications as the first author and corresponding author </w:t>
      </w:r>
    </w:p>
    <w:p w14:paraId="3A95AE0E" w14:textId="77777777" w:rsidR="005B0F3E" w:rsidRPr="00541907" w:rsidRDefault="00DB1CA4" w:rsidP="005B0F3E">
      <w:pPr>
        <w:suppressAutoHyphens w:val="0"/>
        <w:autoSpaceDE w:val="0"/>
        <w:autoSpaceDN w:val="0"/>
        <w:adjustRightInd w:val="0"/>
        <w:rPr>
          <w:lang w:val="en"/>
        </w:rPr>
      </w:pPr>
      <w:r w:rsidRPr="00541907">
        <w:rPr>
          <w:lang w:val="en"/>
        </w:rPr>
        <w:t>2</w:t>
      </w:r>
      <w:r w:rsidR="005B0F3E" w:rsidRPr="00541907">
        <w:rPr>
          <w:lang w:val="en"/>
        </w:rPr>
        <w:t xml:space="preserve">. H-index </w:t>
      </w:r>
    </w:p>
    <w:p w14:paraId="1B43184B" w14:textId="77777777" w:rsidR="005B0F3E" w:rsidRPr="00541907" w:rsidRDefault="00DB1CA4" w:rsidP="005B0F3E">
      <w:pPr>
        <w:suppressAutoHyphens w:val="0"/>
        <w:autoSpaceDE w:val="0"/>
        <w:autoSpaceDN w:val="0"/>
        <w:adjustRightInd w:val="0"/>
        <w:rPr>
          <w:lang w:val="en"/>
        </w:rPr>
      </w:pPr>
      <w:r w:rsidRPr="00541907">
        <w:rPr>
          <w:lang w:val="en"/>
        </w:rPr>
        <w:t>3</w:t>
      </w:r>
      <w:r w:rsidR="005B0F3E" w:rsidRPr="00541907">
        <w:rPr>
          <w:lang w:val="en"/>
        </w:rPr>
        <w:t>. International and national projects coordinated</w:t>
      </w:r>
    </w:p>
    <w:p w14:paraId="7807BA7A" w14:textId="77777777" w:rsidR="005B0F3E" w:rsidRPr="00541907" w:rsidRDefault="005B0F3E" w:rsidP="00962E8F">
      <w:pPr>
        <w:suppressAutoHyphens w:val="0"/>
        <w:autoSpaceDE w:val="0"/>
        <w:autoSpaceDN w:val="0"/>
        <w:adjustRightInd w:val="0"/>
        <w:rPr>
          <w:b/>
          <w:lang w:val="en"/>
        </w:rPr>
      </w:pPr>
    </w:p>
    <w:p w14:paraId="5B89D43A" w14:textId="77777777" w:rsidR="005B0F3E" w:rsidRPr="00541907" w:rsidRDefault="005B0F3E" w:rsidP="005B0F3E">
      <w:pPr>
        <w:suppressAutoHyphens w:val="0"/>
        <w:autoSpaceDE w:val="0"/>
        <w:autoSpaceDN w:val="0"/>
        <w:adjustRightInd w:val="0"/>
        <w:rPr>
          <w:lang w:val="en"/>
        </w:rPr>
      </w:pPr>
      <w:r w:rsidRPr="00541907">
        <w:rPr>
          <w:lang w:val="en"/>
        </w:rPr>
        <w:t xml:space="preserve">II. Industrial </w:t>
      </w:r>
    </w:p>
    <w:p w14:paraId="519FA34A" w14:textId="77777777" w:rsidR="005B0F3E" w:rsidRPr="00541907" w:rsidRDefault="005B0F3E" w:rsidP="005B0F3E">
      <w:pPr>
        <w:suppressAutoHyphens w:val="0"/>
        <w:autoSpaceDE w:val="0"/>
        <w:autoSpaceDN w:val="0"/>
        <w:adjustRightInd w:val="0"/>
        <w:rPr>
          <w:lang w:val="en"/>
        </w:rPr>
      </w:pPr>
      <w:r w:rsidRPr="00541907">
        <w:rPr>
          <w:lang w:val="en"/>
        </w:rPr>
        <w:t xml:space="preserve">1. Patents </w:t>
      </w:r>
    </w:p>
    <w:p w14:paraId="74482F23" w14:textId="77777777" w:rsidR="005B0F3E" w:rsidRPr="00541907" w:rsidRDefault="005B0F3E" w:rsidP="005B0F3E">
      <w:pPr>
        <w:suppressAutoHyphens w:val="0"/>
        <w:autoSpaceDE w:val="0"/>
        <w:autoSpaceDN w:val="0"/>
        <w:adjustRightInd w:val="0"/>
        <w:rPr>
          <w:lang w:val="en"/>
        </w:rPr>
      </w:pPr>
      <w:r w:rsidRPr="00541907">
        <w:rPr>
          <w:lang w:val="en"/>
        </w:rPr>
        <w:t xml:space="preserve">2. Cooperation with industry </w:t>
      </w:r>
    </w:p>
    <w:p w14:paraId="10454914" w14:textId="77777777" w:rsidR="005B0F3E" w:rsidRPr="00541907" w:rsidRDefault="005B0F3E" w:rsidP="005B0F3E">
      <w:pPr>
        <w:suppressAutoHyphens w:val="0"/>
        <w:autoSpaceDE w:val="0"/>
        <w:autoSpaceDN w:val="0"/>
        <w:adjustRightInd w:val="0"/>
        <w:rPr>
          <w:lang w:val="en"/>
        </w:rPr>
      </w:pPr>
    </w:p>
    <w:p w14:paraId="4D114561" w14:textId="77777777" w:rsidR="005B0F3E" w:rsidRPr="00541907" w:rsidRDefault="005B0F3E" w:rsidP="005B0F3E">
      <w:pPr>
        <w:suppressAutoHyphens w:val="0"/>
        <w:autoSpaceDE w:val="0"/>
        <w:autoSpaceDN w:val="0"/>
        <w:adjustRightInd w:val="0"/>
        <w:rPr>
          <w:lang w:val="en"/>
        </w:rPr>
      </w:pPr>
      <w:r w:rsidRPr="00541907">
        <w:rPr>
          <w:lang w:val="en"/>
        </w:rPr>
        <w:t xml:space="preserve">III. Academic </w:t>
      </w:r>
    </w:p>
    <w:p w14:paraId="2A9F6E29" w14:textId="77777777" w:rsidR="005B0F3E" w:rsidRPr="00541907" w:rsidRDefault="005B0F3E" w:rsidP="005B0F3E">
      <w:pPr>
        <w:suppressAutoHyphens w:val="0"/>
        <w:autoSpaceDE w:val="0"/>
        <w:autoSpaceDN w:val="0"/>
        <w:adjustRightInd w:val="0"/>
        <w:rPr>
          <w:lang w:val="en"/>
        </w:rPr>
      </w:pPr>
      <w:r w:rsidRPr="00541907">
        <w:rPr>
          <w:lang w:val="en"/>
        </w:rPr>
        <w:t xml:space="preserve">1. Leadership </w:t>
      </w:r>
      <w:r w:rsidR="00F771FD" w:rsidRPr="00541907">
        <w:rPr>
          <w:lang w:val="en"/>
        </w:rPr>
        <w:t>skills</w:t>
      </w:r>
    </w:p>
    <w:p w14:paraId="4151DF28" w14:textId="77777777" w:rsidR="005B0F3E" w:rsidRPr="00541907" w:rsidRDefault="005B0F3E" w:rsidP="005B0F3E">
      <w:pPr>
        <w:suppressAutoHyphens w:val="0"/>
        <w:autoSpaceDE w:val="0"/>
        <w:autoSpaceDN w:val="0"/>
        <w:adjustRightInd w:val="0"/>
        <w:rPr>
          <w:lang w:val="en"/>
        </w:rPr>
      </w:pPr>
      <w:r w:rsidRPr="00541907">
        <w:rPr>
          <w:lang w:val="en"/>
        </w:rPr>
        <w:t xml:space="preserve">2. Administrative </w:t>
      </w:r>
      <w:r w:rsidR="00F771FD" w:rsidRPr="00541907">
        <w:rPr>
          <w:lang w:val="en"/>
        </w:rPr>
        <w:t xml:space="preserve">experience </w:t>
      </w:r>
    </w:p>
    <w:p w14:paraId="7CEAC736" w14:textId="77777777" w:rsidR="005B0F3E" w:rsidRPr="00541907" w:rsidRDefault="005B0F3E" w:rsidP="005B0F3E">
      <w:pPr>
        <w:suppressAutoHyphens w:val="0"/>
        <w:autoSpaceDE w:val="0"/>
        <w:autoSpaceDN w:val="0"/>
        <w:adjustRightInd w:val="0"/>
        <w:rPr>
          <w:lang w:val="en"/>
        </w:rPr>
      </w:pPr>
      <w:r w:rsidRPr="00541907">
        <w:rPr>
          <w:lang w:val="en"/>
        </w:rPr>
        <w:t xml:space="preserve">3. Mobility </w:t>
      </w:r>
    </w:p>
    <w:p w14:paraId="55E95FF9" w14:textId="77777777" w:rsidR="005B0F3E" w:rsidRPr="00541907" w:rsidRDefault="005B0F3E" w:rsidP="00962E8F">
      <w:pPr>
        <w:suppressAutoHyphens w:val="0"/>
        <w:autoSpaceDE w:val="0"/>
        <w:autoSpaceDN w:val="0"/>
        <w:adjustRightInd w:val="0"/>
        <w:rPr>
          <w:lang w:val="en"/>
        </w:rPr>
      </w:pPr>
      <w:r w:rsidRPr="00541907">
        <w:rPr>
          <w:lang w:val="en"/>
        </w:rPr>
        <w:t>4. Supervision of students</w:t>
      </w:r>
    </w:p>
    <w:p w14:paraId="7513A8F3" w14:textId="77777777" w:rsidR="005B0F3E" w:rsidRPr="00541907" w:rsidRDefault="005B0F3E" w:rsidP="005B0F3E">
      <w:pPr>
        <w:pStyle w:val="Tekstpodstawowy"/>
        <w:spacing w:line="240" w:lineRule="auto"/>
        <w:rPr>
          <w:bCs/>
          <w:color w:val="000000"/>
          <w:lang w:val="en-US" w:eastAsia="en-US"/>
        </w:rPr>
      </w:pPr>
    </w:p>
    <w:p w14:paraId="0E4555C9" w14:textId="77777777" w:rsidR="003A1CF7" w:rsidRPr="00541907" w:rsidRDefault="003A1CF7" w:rsidP="00945725">
      <w:pPr>
        <w:spacing w:before="120" w:line="276" w:lineRule="auto"/>
        <w:jc w:val="both"/>
        <w:rPr>
          <w:bCs/>
          <w:lang w:val="en"/>
        </w:rPr>
      </w:pPr>
      <w:r w:rsidRPr="00541907">
        <w:rPr>
          <w:b/>
          <w:lang w:val="en"/>
        </w:rPr>
        <w:t>Documents required</w:t>
      </w:r>
    </w:p>
    <w:p w14:paraId="14F8BBE4" w14:textId="77777777" w:rsidR="003A1CF7" w:rsidRPr="00541907" w:rsidRDefault="003A1CF7" w:rsidP="00945725">
      <w:pPr>
        <w:pStyle w:val="Default"/>
        <w:numPr>
          <w:ilvl w:val="0"/>
          <w:numId w:val="4"/>
        </w:numPr>
        <w:tabs>
          <w:tab w:val="clear" w:pos="0"/>
        </w:tabs>
        <w:spacing w:line="276" w:lineRule="auto"/>
        <w:ind w:left="426" w:hanging="426"/>
        <w:jc w:val="both"/>
        <w:rPr>
          <w:bCs/>
          <w:lang w:val="en"/>
        </w:rPr>
      </w:pPr>
      <w:r w:rsidRPr="00541907">
        <w:rPr>
          <w:bCs/>
          <w:lang w:val="en"/>
        </w:rPr>
        <w:t xml:space="preserve">Application for the </w:t>
      </w:r>
      <w:r w:rsidR="000F2B1F" w:rsidRPr="00541907">
        <w:rPr>
          <w:bCs/>
          <w:lang w:val="en"/>
        </w:rPr>
        <w:t xml:space="preserve">position addressed </w:t>
      </w:r>
      <w:r w:rsidRPr="00541907">
        <w:rPr>
          <w:bCs/>
          <w:lang w:val="en"/>
        </w:rPr>
        <w:t>to the Director of the Institute.</w:t>
      </w:r>
    </w:p>
    <w:p w14:paraId="254CD253" w14:textId="77777777" w:rsidR="003A1CF7" w:rsidRPr="00541907" w:rsidRDefault="003A1CF7" w:rsidP="00945725">
      <w:pPr>
        <w:pStyle w:val="Default"/>
        <w:numPr>
          <w:ilvl w:val="0"/>
          <w:numId w:val="4"/>
        </w:numPr>
        <w:tabs>
          <w:tab w:val="clear" w:pos="0"/>
        </w:tabs>
        <w:spacing w:line="276" w:lineRule="auto"/>
        <w:ind w:left="426" w:hanging="426"/>
        <w:jc w:val="both"/>
        <w:rPr>
          <w:lang w:val="en"/>
        </w:rPr>
      </w:pPr>
      <w:r w:rsidRPr="00541907">
        <w:rPr>
          <w:bCs/>
          <w:lang w:val="en"/>
        </w:rPr>
        <w:t>CV in English.</w:t>
      </w:r>
    </w:p>
    <w:p w14:paraId="0F2D9259" w14:textId="77777777" w:rsidR="003A1CF7" w:rsidRPr="00541907" w:rsidRDefault="003A1CF7" w:rsidP="00945725">
      <w:pPr>
        <w:pStyle w:val="Default"/>
        <w:numPr>
          <w:ilvl w:val="0"/>
          <w:numId w:val="4"/>
        </w:numPr>
        <w:tabs>
          <w:tab w:val="clear" w:pos="0"/>
        </w:tabs>
        <w:spacing w:line="276" w:lineRule="auto"/>
        <w:ind w:left="426" w:hanging="426"/>
        <w:jc w:val="both"/>
        <w:rPr>
          <w:lang w:val="en"/>
        </w:rPr>
      </w:pPr>
      <w:r w:rsidRPr="00541907">
        <w:rPr>
          <w:bCs/>
          <w:lang w:val="en"/>
        </w:rPr>
        <w:t xml:space="preserve">Self-description (1 page A4) containing concise </w:t>
      </w:r>
      <w:r w:rsidRPr="00541907">
        <w:rPr>
          <w:lang w:val="en"/>
        </w:rPr>
        <w:t>information about scientific interests, previous achievements and own research plans.</w:t>
      </w:r>
    </w:p>
    <w:p w14:paraId="62540BCA" w14:textId="77777777" w:rsidR="003A1CF7" w:rsidRPr="00541907" w:rsidRDefault="003A1CF7" w:rsidP="00945725">
      <w:pPr>
        <w:pStyle w:val="Default"/>
        <w:numPr>
          <w:ilvl w:val="0"/>
          <w:numId w:val="4"/>
        </w:numPr>
        <w:tabs>
          <w:tab w:val="clear" w:pos="0"/>
        </w:tabs>
        <w:spacing w:line="276" w:lineRule="auto"/>
        <w:ind w:left="426" w:hanging="426"/>
        <w:jc w:val="both"/>
        <w:rPr>
          <w:bCs/>
          <w:lang w:val="en"/>
        </w:rPr>
      </w:pPr>
      <w:r w:rsidRPr="00541907">
        <w:rPr>
          <w:lang w:val="en"/>
        </w:rPr>
        <w:t xml:space="preserve">Scan or photocopy of the </w:t>
      </w:r>
      <w:r w:rsidR="00DB1CA4" w:rsidRPr="00541907">
        <w:rPr>
          <w:lang w:val="en"/>
        </w:rPr>
        <w:t>PhD degree/</w:t>
      </w:r>
      <w:r w:rsidRPr="00541907">
        <w:rPr>
          <w:lang w:val="en"/>
        </w:rPr>
        <w:t>diploma</w:t>
      </w:r>
      <w:r w:rsidRPr="00541907">
        <w:rPr>
          <w:bCs/>
          <w:lang w:val="en"/>
        </w:rPr>
        <w:t>.</w:t>
      </w:r>
    </w:p>
    <w:p w14:paraId="4D552BB5" w14:textId="3386DAA6" w:rsidR="00F87EAF" w:rsidRPr="00541907" w:rsidRDefault="000F2B1F" w:rsidP="00945725">
      <w:pPr>
        <w:pStyle w:val="Default"/>
        <w:numPr>
          <w:ilvl w:val="0"/>
          <w:numId w:val="4"/>
        </w:numPr>
        <w:tabs>
          <w:tab w:val="clear" w:pos="0"/>
        </w:tabs>
        <w:spacing w:line="276" w:lineRule="auto"/>
        <w:ind w:left="426" w:hanging="426"/>
        <w:jc w:val="both"/>
        <w:rPr>
          <w:bCs/>
          <w:lang w:val="en-GB"/>
        </w:rPr>
      </w:pPr>
      <w:r w:rsidRPr="00541907">
        <w:rPr>
          <w:bCs/>
          <w:lang w:val="en"/>
        </w:rPr>
        <w:t>Complete l</w:t>
      </w:r>
      <w:r w:rsidR="003A1CF7" w:rsidRPr="00541907">
        <w:rPr>
          <w:bCs/>
          <w:lang w:val="en"/>
        </w:rPr>
        <w:t>ist of</w:t>
      </w:r>
      <w:r w:rsidR="00B566F1" w:rsidRPr="00541907">
        <w:rPr>
          <w:bCs/>
          <w:lang w:val="en"/>
        </w:rPr>
        <w:t xml:space="preserve"> scientific achievements:</w:t>
      </w:r>
      <w:r w:rsidR="003A1CF7" w:rsidRPr="00541907">
        <w:rPr>
          <w:bCs/>
          <w:lang w:val="en"/>
        </w:rPr>
        <w:t xml:space="preserve"> publications</w:t>
      </w:r>
      <w:r w:rsidR="00F87EAF" w:rsidRPr="00541907">
        <w:rPr>
          <w:bCs/>
          <w:lang w:val="en"/>
        </w:rPr>
        <w:t>;</w:t>
      </w:r>
      <w:r w:rsidR="00937707" w:rsidRPr="00541907">
        <w:rPr>
          <w:lang w:val="en"/>
        </w:rPr>
        <w:t xml:space="preserve"> conference communications, other forms of presentation of scientific research, other scientific activities</w:t>
      </w:r>
      <w:r w:rsidR="00B566F1" w:rsidRPr="00541907">
        <w:rPr>
          <w:lang w:val="en"/>
        </w:rPr>
        <w:t xml:space="preserve"> (including patents, patent applications, implementations </w:t>
      </w:r>
      <w:proofErr w:type="spellStart"/>
      <w:r w:rsidR="00B566F1" w:rsidRPr="00541907">
        <w:rPr>
          <w:lang w:val="en"/>
        </w:rPr>
        <w:t>etc</w:t>
      </w:r>
      <w:proofErr w:type="spellEnd"/>
      <w:r w:rsidR="00B566F1" w:rsidRPr="00541907">
        <w:rPr>
          <w:lang w:val="en"/>
        </w:rPr>
        <w:t>)</w:t>
      </w:r>
      <w:r w:rsidR="003A1CF7" w:rsidRPr="00541907">
        <w:rPr>
          <w:bCs/>
          <w:lang w:val="en"/>
        </w:rPr>
        <w:t>.</w:t>
      </w:r>
      <w:r w:rsidRPr="00541907">
        <w:rPr>
          <w:bCs/>
          <w:lang w:val="en"/>
        </w:rPr>
        <w:t xml:space="preserve"> Five most important publications from the last 5 years of the scientific career should be marked.</w:t>
      </w:r>
      <w:r w:rsidR="00B566F1" w:rsidRPr="00541907">
        <w:rPr>
          <w:bCs/>
          <w:lang w:val="en"/>
        </w:rPr>
        <w:t xml:space="preserve"> </w:t>
      </w:r>
    </w:p>
    <w:p w14:paraId="577AAB19" w14:textId="77777777" w:rsidR="00F87EAF" w:rsidRPr="00541907" w:rsidRDefault="00F87EAF" w:rsidP="00945725">
      <w:pPr>
        <w:pStyle w:val="Default"/>
        <w:numPr>
          <w:ilvl w:val="0"/>
          <w:numId w:val="4"/>
        </w:numPr>
        <w:tabs>
          <w:tab w:val="clear" w:pos="0"/>
        </w:tabs>
        <w:spacing w:line="276" w:lineRule="auto"/>
        <w:ind w:left="426" w:hanging="426"/>
        <w:jc w:val="both"/>
        <w:rPr>
          <w:bCs/>
          <w:lang w:val="en"/>
        </w:rPr>
      </w:pPr>
      <w:r w:rsidRPr="00541907">
        <w:rPr>
          <w:bCs/>
          <w:lang w:val="en-US"/>
        </w:rPr>
        <w:t xml:space="preserve">Information about citations (total and without self-citations, Web of Science) and Hirsch index </w:t>
      </w:r>
    </w:p>
    <w:p w14:paraId="1802D0F3" w14:textId="77777777" w:rsidR="003A1CF7" w:rsidRPr="00541907" w:rsidRDefault="003A1CF7" w:rsidP="00945725">
      <w:pPr>
        <w:pStyle w:val="Default"/>
        <w:numPr>
          <w:ilvl w:val="0"/>
          <w:numId w:val="4"/>
        </w:numPr>
        <w:tabs>
          <w:tab w:val="clear" w:pos="0"/>
        </w:tabs>
        <w:spacing w:line="276" w:lineRule="auto"/>
        <w:ind w:left="426" w:hanging="426"/>
        <w:jc w:val="both"/>
        <w:rPr>
          <w:bCs/>
          <w:lang w:val="en"/>
        </w:rPr>
      </w:pPr>
      <w:r w:rsidRPr="00541907">
        <w:rPr>
          <w:bCs/>
          <w:lang w:val="en"/>
        </w:rPr>
        <w:lastRenderedPageBreak/>
        <w:t xml:space="preserve">List of </w:t>
      </w:r>
      <w:r w:rsidR="000F2B1F" w:rsidRPr="00541907">
        <w:rPr>
          <w:bCs/>
          <w:lang w:val="en"/>
        </w:rPr>
        <w:t xml:space="preserve">national and international </w:t>
      </w:r>
      <w:r w:rsidRPr="00541907">
        <w:rPr>
          <w:bCs/>
          <w:lang w:val="en"/>
        </w:rPr>
        <w:t>research projects, in wh</w:t>
      </w:r>
      <w:r w:rsidR="00041A7F" w:rsidRPr="00541907">
        <w:rPr>
          <w:bCs/>
          <w:lang w:val="en"/>
        </w:rPr>
        <w:t>i</w:t>
      </w:r>
      <w:r w:rsidRPr="00541907">
        <w:rPr>
          <w:bCs/>
          <w:lang w:val="en"/>
        </w:rPr>
        <w:t>ch the candidate was the PI or contractor.</w:t>
      </w:r>
    </w:p>
    <w:p w14:paraId="3F16BF36" w14:textId="77777777" w:rsidR="003A1CF7" w:rsidRPr="00541907" w:rsidRDefault="000F2B1F" w:rsidP="00945725">
      <w:pPr>
        <w:pStyle w:val="Default"/>
        <w:numPr>
          <w:ilvl w:val="0"/>
          <w:numId w:val="4"/>
        </w:numPr>
        <w:tabs>
          <w:tab w:val="clear" w:pos="0"/>
        </w:tabs>
        <w:spacing w:line="276" w:lineRule="auto"/>
        <w:ind w:left="426" w:hanging="426"/>
        <w:jc w:val="both"/>
        <w:rPr>
          <w:lang w:val="en"/>
        </w:rPr>
      </w:pPr>
      <w:r w:rsidRPr="00541907">
        <w:rPr>
          <w:bCs/>
          <w:lang w:val="en"/>
        </w:rPr>
        <w:t>Name, position and contact details including e-mail address of two persons who may provide references.</w:t>
      </w:r>
    </w:p>
    <w:p w14:paraId="66B258A6" w14:textId="26818C7A" w:rsidR="00CC6A82" w:rsidRPr="00541907" w:rsidRDefault="003A1CF7" w:rsidP="00CC6A82">
      <w:pPr>
        <w:pStyle w:val="Default"/>
        <w:numPr>
          <w:ilvl w:val="0"/>
          <w:numId w:val="4"/>
        </w:numPr>
        <w:tabs>
          <w:tab w:val="clear" w:pos="0"/>
        </w:tabs>
        <w:spacing w:line="276" w:lineRule="auto"/>
        <w:ind w:left="426" w:hanging="426"/>
        <w:jc w:val="both"/>
        <w:rPr>
          <w:lang w:val="en"/>
        </w:rPr>
      </w:pPr>
      <w:r w:rsidRPr="00541907">
        <w:rPr>
          <w:lang w:val="en"/>
        </w:rPr>
        <w:t xml:space="preserve">Consent to the processing of personal data of the </w:t>
      </w:r>
      <w:r w:rsidR="00C92B11" w:rsidRPr="00541907">
        <w:rPr>
          <w:lang w:val="en"/>
        </w:rPr>
        <w:t>c</w:t>
      </w:r>
      <w:r w:rsidRPr="00541907">
        <w:rPr>
          <w:lang w:val="en"/>
        </w:rPr>
        <w:t>andidate for the purposes of the competition</w:t>
      </w:r>
      <w:r w:rsidR="00A50C27" w:rsidRPr="00541907">
        <w:rPr>
          <w:lang w:val="en"/>
        </w:rPr>
        <w:t>.</w:t>
      </w:r>
    </w:p>
    <w:p w14:paraId="62FFD6EF" w14:textId="77777777" w:rsidR="003A1CF7" w:rsidRPr="00541907" w:rsidRDefault="00CC6A82" w:rsidP="00F14C7C">
      <w:pPr>
        <w:pStyle w:val="Default"/>
        <w:spacing w:line="276" w:lineRule="auto"/>
        <w:ind w:left="426"/>
        <w:jc w:val="both"/>
        <w:rPr>
          <w:bCs/>
          <w:lang w:val="en" w:eastAsia="en-US"/>
        </w:rPr>
      </w:pPr>
      <w:r w:rsidRPr="00541907" w:rsidDel="00CC6A82">
        <w:rPr>
          <w:lang w:val="en"/>
        </w:rPr>
        <w:t xml:space="preserve"> </w:t>
      </w:r>
    </w:p>
    <w:p w14:paraId="0BE5679E" w14:textId="77777777" w:rsidR="002B1FEF" w:rsidRPr="00541907" w:rsidRDefault="003A1CF7" w:rsidP="00CF0B90">
      <w:pPr>
        <w:suppressAutoHyphens w:val="0"/>
        <w:autoSpaceDE w:val="0"/>
        <w:autoSpaceDN w:val="0"/>
        <w:adjustRightInd w:val="0"/>
        <w:jc w:val="both"/>
        <w:rPr>
          <w:b/>
          <w:bCs/>
          <w:lang w:val="en-GB"/>
        </w:rPr>
      </w:pPr>
      <w:r w:rsidRPr="00541907">
        <w:rPr>
          <w:lang w:val="en-US"/>
        </w:rPr>
        <w:t xml:space="preserve">Documents in the electronic form (in 1 pdf file) must be sent by e-mail to: </w:t>
      </w:r>
      <w:hyperlink r:id="rId11" w:history="1">
        <w:r w:rsidR="00E4155E" w:rsidRPr="00541907">
          <w:rPr>
            <w:rStyle w:val="Hipercze"/>
            <w:lang w:val="en-US" w:eastAsia="en-US"/>
          </w:rPr>
          <w:t>work@igr.poznan.pl</w:t>
        </w:r>
      </w:hyperlink>
      <w:r w:rsidR="00945725" w:rsidRPr="00541907">
        <w:rPr>
          <w:lang w:val="en-US"/>
        </w:rPr>
        <w:t xml:space="preserve"> </w:t>
      </w:r>
      <w:r w:rsidR="002B1FEF" w:rsidRPr="00541907">
        <w:rPr>
          <w:lang w:val="en-US" w:eastAsia="pl-PL"/>
        </w:rPr>
        <w:t>p</w:t>
      </w:r>
      <w:r w:rsidRPr="00541907">
        <w:rPr>
          <w:lang w:val="en-US"/>
        </w:rPr>
        <w:t xml:space="preserve">utting in the title: </w:t>
      </w:r>
      <w:r w:rsidR="00F14C7C" w:rsidRPr="00541907">
        <w:rPr>
          <w:lang w:val="en-GB"/>
        </w:rPr>
        <w:t>“</w:t>
      </w:r>
      <w:r w:rsidR="00E4155E" w:rsidRPr="00541907">
        <w:rPr>
          <w:lang w:val="en-GB"/>
        </w:rPr>
        <w:t>ERA Chair holder</w:t>
      </w:r>
      <w:r w:rsidR="000F2B1F" w:rsidRPr="00541907">
        <w:rPr>
          <w:lang w:val="en-GB"/>
        </w:rPr>
        <w:t xml:space="preserve">- </w:t>
      </w:r>
      <w:proofErr w:type="spellStart"/>
      <w:r w:rsidR="000F2B1F" w:rsidRPr="00541907">
        <w:rPr>
          <w:lang w:val="en-GB"/>
        </w:rPr>
        <w:t>Nanoplant</w:t>
      </w:r>
      <w:proofErr w:type="spellEnd"/>
      <w:r w:rsidRPr="00541907">
        <w:rPr>
          <w:lang w:val="en-GB"/>
        </w:rPr>
        <w:t>”.</w:t>
      </w:r>
      <w:r w:rsidR="00962E8F" w:rsidRPr="00541907">
        <w:rPr>
          <w:b/>
          <w:bCs/>
          <w:lang w:val="en-GB"/>
        </w:rPr>
        <w:t xml:space="preserve"> </w:t>
      </w:r>
    </w:p>
    <w:p w14:paraId="7AC4D53D" w14:textId="223894B6" w:rsidR="002B1FEF" w:rsidRPr="00541907" w:rsidRDefault="001373C6" w:rsidP="00CF0B90">
      <w:pPr>
        <w:suppressAutoHyphens w:val="0"/>
        <w:autoSpaceDE w:val="0"/>
        <w:autoSpaceDN w:val="0"/>
        <w:adjustRightInd w:val="0"/>
        <w:jc w:val="both"/>
        <w:rPr>
          <w:lang w:val="en-GB"/>
        </w:rPr>
      </w:pPr>
      <w:r w:rsidRPr="00541907">
        <w:rPr>
          <w:lang w:val="en-US" w:eastAsia="pl-PL"/>
        </w:rPr>
        <w:t>I</w:t>
      </w:r>
      <w:r w:rsidR="007E3D20" w:rsidRPr="00541907">
        <w:rPr>
          <w:lang w:val="en-US" w:eastAsia="pl-PL"/>
        </w:rPr>
        <w:t xml:space="preserve">nformal inquiries </w:t>
      </w:r>
      <w:r w:rsidRPr="00541907">
        <w:rPr>
          <w:lang w:val="en-US" w:eastAsia="pl-PL"/>
        </w:rPr>
        <w:t xml:space="preserve">related to the position, if any </w:t>
      </w:r>
      <w:r w:rsidRPr="00541907">
        <w:rPr>
          <w:lang w:val="en-US"/>
        </w:rPr>
        <w:t xml:space="preserve">should be addressed </w:t>
      </w:r>
      <w:r w:rsidR="00962E8F" w:rsidRPr="00541907">
        <w:rPr>
          <w:lang w:val="en-US"/>
        </w:rPr>
        <w:t xml:space="preserve">to: </w:t>
      </w:r>
      <w:hyperlink r:id="rId12" w:history="1">
        <w:r w:rsidR="00045771" w:rsidRPr="00541907">
          <w:rPr>
            <w:rStyle w:val="Hipercze"/>
            <w:lang w:val="en-GB"/>
          </w:rPr>
          <w:t>nanoplant@igr.poznan.pl</w:t>
        </w:r>
      </w:hyperlink>
    </w:p>
    <w:p w14:paraId="6C3571E1" w14:textId="6FADD4E5" w:rsidR="00945725" w:rsidRPr="00541907" w:rsidRDefault="00962E8F" w:rsidP="002B1FEF">
      <w:pPr>
        <w:suppressAutoHyphens w:val="0"/>
        <w:autoSpaceDE w:val="0"/>
        <w:autoSpaceDN w:val="0"/>
        <w:adjustRightInd w:val="0"/>
        <w:rPr>
          <w:lang w:val="en-GB"/>
        </w:rPr>
      </w:pPr>
      <w:r w:rsidRPr="00541907">
        <w:rPr>
          <w:lang w:val="en-US"/>
        </w:rPr>
        <w:t xml:space="preserve"> </w:t>
      </w:r>
    </w:p>
    <w:p w14:paraId="595EB428" w14:textId="77777777" w:rsidR="003A1CF7" w:rsidRPr="00541907" w:rsidRDefault="003A1CF7">
      <w:pPr>
        <w:pStyle w:val="Default"/>
        <w:jc w:val="both"/>
        <w:rPr>
          <w:b/>
          <w:lang w:val="en-GB"/>
        </w:rPr>
      </w:pPr>
      <w:r w:rsidRPr="00541907">
        <w:rPr>
          <w:b/>
          <w:bCs/>
          <w:szCs w:val="20"/>
          <w:lang w:val="en-GB"/>
        </w:rPr>
        <w:t xml:space="preserve">Announcement of the results: </w:t>
      </w:r>
      <w:r w:rsidRPr="00541907">
        <w:rPr>
          <w:bCs/>
          <w:szCs w:val="20"/>
          <w:lang w:val="en-GB"/>
        </w:rPr>
        <w:t xml:space="preserve">Within </w:t>
      </w:r>
      <w:r w:rsidR="000F2B1F" w:rsidRPr="00541907">
        <w:rPr>
          <w:bCs/>
          <w:szCs w:val="20"/>
          <w:u w:val="single"/>
          <w:lang w:val="en-GB"/>
        </w:rPr>
        <w:t xml:space="preserve">two </w:t>
      </w:r>
      <w:r w:rsidRPr="00541907">
        <w:rPr>
          <w:bCs/>
          <w:szCs w:val="20"/>
          <w:u w:val="single"/>
          <w:lang w:val="en-GB"/>
        </w:rPr>
        <w:t>month</w:t>
      </w:r>
      <w:r w:rsidR="000F2B1F" w:rsidRPr="00541907">
        <w:rPr>
          <w:bCs/>
          <w:szCs w:val="20"/>
          <w:u w:val="single"/>
          <w:lang w:val="en-GB"/>
        </w:rPr>
        <w:t>s</w:t>
      </w:r>
      <w:r w:rsidRPr="00541907">
        <w:rPr>
          <w:bCs/>
          <w:szCs w:val="20"/>
          <w:lang w:val="en-GB"/>
        </w:rPr>
        <w:t xml:space="preserve"> from the deadline for applications.</w:t>
      </w:r>
    </w:p>
    <w:p w14:paraId="1FD85376" w14:textId="6BB55261" w:rsidR="00945725" w:rsidRPr="00541907" w:rsidRDefault="00945725" w:rsidP="00945725">
      <w:pPr>
        <w:pStyle w:val="HTML-wstpniesformatowany"/>
        <w:spacing w:line="276" w:lineRule="auto"/>
        <w:jc w:val="both"/>
        <w:rPr>
          <w:rFonts w:ascii="Times New Roman" w:hAnsi="Times New Roman" w:cs="Times New Roman"/>
          <w:b/>
          <w:bCs/>
          <w:sz w:val="24"/>
          <w:lang w:val="en"/>
        </w:rPr>
      </w:pPr>
    </w:p>
    <w:p w14:paraId="490698C7" w14:textId="77777777" w:rsidR="003A1CF7" w:rsidRPr="00541907" w:rsidRDefault="003A1CF7" w:rsidP="00945725">
      <w:pPr>
        <w:pStyle w:val="HTML-wstpniesformatowany"/>
        <w:spacing w:line="276" w:lineRule="auto"/>
        <w:jc w:val="both"/>
        <w:rPr>
          <w:rFonts w:ascii="Times New Roman" w:hAnsi="Times New Roman" w:cs="Times New Roman"/>
          <w:b/>
          <w:bCs/>
          <w:sz w:val="24"/>
          <w:lang w:val="en"/>
        </w:rPr>
      </w:pPr>
      <w:r w:rsidRPr="00541907">
        <w:rPr>
          <w:rFonts w:ascii="Times New Roman" w:hAnsi="Times New Roman" w:cs="Times New Roman"/>
          <w:b/>
          <w:bCs/>
          <w:sz w:val="24"/>
          <w:lang w:val="en"/>
        </w:rPr>
        <w:t>Stages of the recruitment procedure:</w:t>
      </w:r>
    </w:p>
    <w:p w14:paraId="5AB31801" w14:textId="0E89E874" w:rsidR="00435D03" w:rsidRPr="00541907" w:rsidRDefault="00045771" w:rsidP="00945725">
      <w:pPr>
        <w:pStyle w:val="HTML-wstpniesformatowany"/>
        <w:numPr>
          <w:ilvl w:val="0"/>
          <w:numId w:val="12"/>
        </w:numPr>
        <w:spacing w:line="276" w:lineRule="auto"/>
        <w:jc w:val="both"/>
        <w:rPr>
          <w:rFonts w:ascii="Times New Roman" w:hAnsi="Times New Roman" w:cs="Times New Roman"/>
          <w:sz w:val="24"/>
          <w:lang w:val="en"/>
        </w:rPr>
      </w:pPr>
      <w:r w:rsidRPr="00541907">
        <w:rPr>
          <w:rFonts w:ascii="Times New Roman" w:hAnsi="Times New Roman" w:cs="Times New Roman"/>
          <w:sz w:val="24"/>
          <w:lang w:val="en"/>
        </w:rPr>
        <w:t xml:space="preserve">Deadline for applications </w:t>
      </w:r>
      <w:r w:rsidR="00541907">
        <w:rPr>
          <w:rFonts w:ascii="Times New Roman" w:hAnsi="Times New Roman" w:cs="Times New Roman"/>
          <w:sz w:val="24"/>
          <w:lang w:val="en"/>
        </w:rPr>
        <w:t>26</w:t>
      </w:r>
      <w:r w:rsidRPr="00541907">
        <w:rPr>
          <w:rFonts w:ascii="Times New Roman" w:hAnsi="Times New Roman" w:cs="Times New Roman"/>
          <w:sz w:val="24"/>
          <w:lang w:val="en"/>
        </w:rPr>
        <w:t>-01-2020</w:t>
      </w:r>
    </w:p>
    <w:p w14:paraId="1D1FEC00" w14:textId="76169084" w:rsidR="003A1CF7" w:rsidRPr="00541907" w:rsidRDefault="000F2B1F" w:rsidP="00945725">
      <w:pPr>
        <w:pStyle w:val="HTML-wstpniesformatowany"/>
        <w:numPr>
          <w:ilvl w:val="0"/>
          <w:numId w:val="12"/>
        </w:numPr>
        <w:spacing w:line="276" w:lineRule="auto"/>
        <w:jc w:val="both"/>
        <w:rPr>
          <w:rFonts w:ascii="Times New Roman" w:hAnsi="Times New Roman" w:cs="Times New Roman"/>
          <w:sz w:val="24"/>
          <w:lang w:val="en"/>
        </w:rPr>
      </w:pPr>
      <w:r w:rsidRPr="00541907">
        <w:rPr>
          <w:rFonts w:ascii="Times New Roman" w:hAnsi="Times New Roman" w:cs="Times New Roman"/>
          <w:sz w:val="24"/>
          <w:lang w:val="en"/>
        </w:rPr>
        <w:t xml:space="preserve">Ranking of </w:t>
      </w:r>
      <w:r w:rsidR="00E209E0" w:rsidRPr="00541907">
        <w:rPr>
          <w:rFonts w:ascii="Times New Roman" w:hAnsi="Times New Roman" w:cs="Times New Roman"/>
          <w:sz w:val="24"/>
          <w:lang w:val="en"/>
        </w:rPr>
        <w:t>candidates based on the information provided in the application</w:t>
      </w:r>
    </w:p>
    <w:p w14:paraId="6CAD9071" w14:textId="31A107FE" w:rsidR="003A1CF7" w:rsidRPr="00541907" w:rsidRDefault="00E209E0" w:rsidP="00945725">
      <w:pPr>
        <w:pStyle w:val="HTML-wstpniesformatowany"/>
        <w:numPr>
          <w:ilvl w:val="0"/>
          <w:numId w:val="12"/>
        </w:numPr>
        <w:spacing w:line="276" w:lineRule="auto"/>
        <w:jc w:val="both"/>
        <w:rPr>
          <w:rFonts w:ascii="Times New Roman" w:hAnsi="Times New Roman" w:cs="Times New Roman"/>
          <w:sz w:val="24"/>
          <w:lang w:val="en"/>
        </w:rPr>
      </w:pPr>
      <w:r w:rsidRPr="00541907">
        <w:rPr>
          <w:rFonts w:ascii="Times New Roman" w:hAnsi="Times New Roman" w:cs="Times New Roman"/>
          <w:sz w:val="24"/>
          <w:lang w:val="en"/>
        </w:rPr>
        <w:t>S</w:t>
      </w:r>
      <w:r w:rsidR="00CC6A82" w:rsidRPr="00541907">
        <w:rPr>
          <w:rFonts w:ascii="Times New Roman" w:hAnsi="Times New Roman" w:cs="Times New Roman"/>
          <w:sz w:val="24"/>
          <w:lang w:val="en"/>
        </w:rPr>
        <w:t>hortlisting of the top</w:t>
      </w:r>
      <w:r w:rsidR="003A1CF7" w:rsidRPr="00541907">
        <w:rPr>
          <w:rFonts w:ascii="Times New Roman" w:hAnsi="Times New Roman" w:cs="Times New Roman"/>
          <w:sz w:val="24"/>
          <w:lang w:val="en"/>
        </w:rPr>
        <w:t xml:space="preserve"> candidates </w:t>
      </w:r>
    </w:p>
    <w:p w14:paraId="598B3416" w14:textId="77777777" w:rsidR="003A1CF7" w:rsidRPr="00541907" w:rsidRDefault="00E209E0" w:rsidP="00945725">
      <w:pPr>
        <w:pStyle w:val="HTML-wstpniesformatowany"/>
        <w:numPr>
          <w:ilvl w:val="0"/>
          <w:numId w:val="12"/>
        </w:numPr>
        <w:spacing w:line="276" w:lineRule="auto"/>
        <w:jc w:val="both"/>
        <w:rPr>
          <w:rFonts w:ascii="Times New Roman" w:hAnsi="Times New Roman" w:cs="Times New Roman"/>
          <w:sz w:val="24"/>
          <w:lang w:val="en"/>
        </w:rPr>
      </w:pPr>
      <w:r w:rsidRPr="00541907">
        <w:rPr>
          <w:rFonts w:ascii="Times New Roman" w:hAnsi="Times New Roman" w:cs="Times New Roman"/>
          <w:sz w:val="24"/>
          <w:lang w:val="en"/>
        </w:rPr>
        <w:t>I</w:t>
      </w:r>
      <w:r w:rsidR="003A1CF7" w:rsidRPr="00541907">
        <w:rPr>
          <w:rFonts w:ascii="Times New Roman" w:hAnsi="Times New Roman" w:cs="Times New Roman"/>
          <w:sz w:val="24"/>
          <w:lang w:val="en"/>
        </w:rPr>
        <w:t xml:space="preserve">nterview and assessment of the selected candidates </w:t>
      </w:r>
      <w:r w:rsidR="002B1FEF" w:rsidRPr="00541907">
        <w:rPr>
          <w:rFonts w:ascii="Times New Roman" w:hAnsi="Times New Roman" w:cs="Times New Roman"/>
          <w:sz w:val="24"/>
          <w:lang w:val="en"/>
        </w:rPr>
        <w:t>by an international panel</w:t>
      </w:r>
    </w:p>
    <w:p w14:paraId="4C5A25B4" w14:textId="77777777" w:rsidR="003A1CF7" w:rsidRPr="00541907" w:rsidRDefault="002B1FEF" w:rsidP="00945725">
      <w:pPr>
        <w:pStyle w:val="HTML-wstpniesformatowany"/>
        <w:numPr>
          <w:ilvl w:val="0"/>
          <w:numId w:val="12"/>
        </w:numPr>
        <w:spacing w:line="276" w:lineRule="auto"/>
        <w:jc w:val="both"/>
        <w:rPr>
          <w:rFonts w:ascii="Times New Roman" w:hAnsi="Times New Roman" w:cs="Times New Roman"/>
          <w:sz w:val="24"/>
          <w:lang w:val="en"/>
        </w:rPr>
      </w:pPr>
      <w:r w:rsidRPr="00541907">
        <w:rPr>
          <w:rFonts w:ascii="Times New Roman" w:hAnsi="Times New Roman" w:cs="Times New Roman"/>
          <w:sz w:val="24"/>
          <w:lang w:val="en"/>
        </w:rPr>
        <w:t>Recommendation</w:t>
      </w:r>
      <w:r w:rsidR="003A1CF7" w:rsidRPr="00541907">
        <w:rPr>
          <w:rFonts w:ascii="Times New Roman" w:hAnsi="Times New Roman" w:cs="Times New Roman"/>
          <w:sz w:val="24"/>
          <w:lang w:val="en"/>
        </w:rPr>
        <w:t xml:space="preserve"> of the </w:t>
      </w:r>
      <w:r w:rsidR="00CC6A82" w:rsidRPr="00541907">
        <w:rPr>
          <w:rFonts w:ascii="Times New Roman" w:hAnsi="Times New Roman" w:cs="Times New Roman"/>
          <w:sz w:val="24"/>
          <w:lang w:val="en"/>
        </w:rPr>
        <w:t>recruitment committee</w:t>
      </w:r>
      <w:r w:rsidRPr="00541907">
        <w:rPr>
          <w:rFonts w:ascii="Times New Roman" w:hAnsi="Times New Roman" w:cs="Times New Roman"/>
          <w:sz w:val="24"/>
          <w:lang w:val="en"/>
        </w:rPr>
        <w:t xml:space="preserve"> (international panel)</w:t>
      </w:r>
    </w:p>
    <w:p w14:paraId="192D697C" w14:textId="1436636B" w:rsidR="00CF0B90" w:rsidRPr="00541907" w:rsidRDefault="002B1FEF" w:rsidP="00A53A20">
      <w:pPr>
        <w:pStyle w:val="HTML-wstpniesformatowany"/>
        <w:numPr>
          <w:ilvl w:val="0"/>
          <w:numId w:val="12"/>
        </w:numPr>
        <w:spacing w:line="276" w:lineRule="auto"/>
        <w:jc w:val="both"/>
        <w:rPr>
          <w:rFonts w:ascii="Times New Roman" w:hAnsi="Times New Roman" w:cs="Times New Roman"/>
          <w:sz w:val="24"/>
          <w:lang w:val="en"/>
        </w:rPr>
      </w:pPr>
      <w:r w:rsidRPr="00541907">
        <w:rPr>
          <w:rFonts w:ascii="Times New Roman" w:hAnsi="Times New Roman" w:cs="Times New Roman"/>
          <w:sz w:val="24"/>
          <w:lang w:val="en"/>
        </w:rPr>
        <w:t>Decision of the Director</w:t>
      </w:r>
    </w:p>
    <w:p w14:paraId="3B8B88AA" w14:textId="52FBAB08" w:rsidR="00CF0B90" w:rsidRPr="00541907" w:rsidRDefault="00CF0B90">
      <w:pPr>
        <w:pStyle w:val="HTML-wstpniesformatowany"/>
        <w:jc w:val="both"/>
        <w:rPr>
          <w:rFonts w:ascii="Times New Roman" w:hAnsi="Times New Roman" w:cs="Times New Roman"/>
          <w:sz w:val="24"/>
          <w:lang w:val="en"/>
        </w:rPr>
      </w:pPr>
    </w:p>
    <w:p w14:paraId="034C97E8" w14:textId="77777777" w:rsidR="0000338F" w:rsidRPr="00541907" w:rsidRDefault="0000338F" w:rsidP="0000338F">
      <w:pPr>
        <w:pStyle w:val="HTML-wstpniesformatowany"/>
        <w:jc w:val="both"/>
        <w:rPr>
          <w:rFonts w:ascii="Times New Roman" w:hAnsi="Times New Roman" w:cs="Times New Roman"/>
          <w:b/>
          <w:sz w:val="24"/>
          <w:lang w:val="en"/>
        </w:rPr>
      </w:pPr>
      <w:r w:rsidRPr="00541907">
        <w:rPr>
          <w:rFonts w:ascii="Times New Roman" w:hAnsi="Times New Roman" w:cs="Times New Roman"/>
          <w:b/>
          <w:sz w:val="24"/>
          <w:lang w:val="en"/>
        </w:rPr>
        <w:t>Interviews of shortlisted candidates are planned for February 2020.</w:t>
      </w:r>
    </w:p>
    <w:p w14:paraId="70D6628C" w14:textId="77777777" w:rsidR="0000338F" w:rsidRPr="00541907" w:rsidRDefault="0000338F">
      <w:pPr>
        <w:pStyle w:val="HTML-wstpniesformatowany"/>
        <w:jc w:val="both"/>
        <w:rPr>
          <w:rFonts w:ascii="Times New Roman" w:hAnsi="Times New Roman" w:cs="Times New Roman"/>
          <w:sz w:val="24"/>
          <w:lang w:val="en"/>
        </w:rPr>
      </w:pPr>
    </w:p>
    <w:p w14:paraId="7B4E3B79" w14:textId="77777777" w:rsidR="0000338F" w:rsidRPr="00541907" w:rsidRDefault="0000338F">
      <w:pPr>
        <w:pStyle w:val="HTML-wstpniesformatowany"/>
        <w:jc w:val="both"/>
        <w:rPr>
          <w:rFonts w:ascii="Times New Roman" w:hAnsi="Times New Roman" w:cs="Times New Roman"/>
          <w:sz w:val="24"/>
          <w:lang w:val="en"/>
        </w:rPr>
      </w:pPr>
    </w:p>
    <w:p w14:paraId="0D116031" w14:textId="6B8F80D4" w:rsidR="003A1CF7" w:rsidRPr="00541907" w:rsidRDefault="003A1CF7">
      <w:pPr>
        <w:pStyle w:val="HTML-wstpniesformatowany"/>
        <w:jc w:val="both"/>
        <w:rPr>
          <w:rFonts w:ascii="Times New Roman" w:hAnsi="Times New Roman" w:cs="Times New Roman"/>
          <w:sz w:val="24"/>
          <w:lang w:val="en"/>
        </w:rPr>
      </w:pPr>
      <w:r w:rsidRPr="00541907">
        <w:rPr>
          <w:rFonts w:ascii="Times New Roman" w:hAnsi="Times New Roman" w:cs="Times New Roman"/>
          <w:sz w:val="24"/>
          <w:lang w:val="en"/>
        </w:rPr>
        <w:t>Note: each of the submitted candidates will receive individual information about the results of the competi</w:t>
      </w:r>
      <w:r w:rsidR="00A53A20" w:rsidRPr="00541907">
        <w:rPr>
          <w:rFonts w:ascii="Times New Roman" w:hAnsi="Times New Roman" w:cs="Times New Roman"/>
          <w:sz w:val="24"/>
          <w:lang w:val="en"/>
        </w:rPr>
        <w:t>tion in relation to their rank</w:t>
      </w:r>
      <w:r w:rsidRPr="00541907">
        <w:rPr>
          <w:rFonts w:ascii="Times New Roman" w:hAnsi="Times New Roman" w:cs="Times New Roman"/>
          <w:sz w:val="24"/>
          <w:lang w:val="en"/>
        </w:rPr>
        <w:t>. Information on the winner of the competition will be provided on the Institute's website.</w:t>
      </w:r>
    </w:p>
    <w:p w14:paraId="6EA3FDDB" w14:textId="77777777" w:rsidR="003A1CF7" w:rsidRPr="00541907" w:rsidRDefault="003A1CF7">
      <w:pPr>
        <w:pStyle w:val="HTML-wstpniesformatowany"/>
        <w:jc w:val="both"/>
        <w:rPr>
          <w:rFonts w:ascii="Times New Roman" w:hAnsi="Times New Roman" w:cs="Times New Roman"/>
          <w:sz w:val="24"/>
          <w:lang w:val="en"/>
        </w:rPr>
      </w:pPr>
    </w:p>
    <w:p w14:paraId="244EB465" w14:textId="77777777" w:rsidR="003A1CF7" w:rsidRPr="00541907" w:rsidRDefault="003A1CF7">
      <w:pPr>
        <w:rPr>
          <w:lang w:val="en"/>
        </w:rPr>
      </w:pPr>
      <w:r w:rsidRPr="00541907">
        <w:rPr>
          <w:b/>
          <w:bCs/>
          <w:lang w:val="en"/>
        </w:rPr>
        <w:t xml:space="preserve">Apostille clause and </w:t>
      </w:r>
      <w:proofErr w:type="spellStart"/>
      <w:r w:rsidRPr="00541907">
        <w:rPr>
          <w:b/>
          <w:bCs/>
          <w:lang w:val="en"/>
        </w:rPr>
        <w:t>nostrification</w:t>
      </w:r>
      <w:proofErr w:type="spellEnd"/>
      <w:r w:rsidRPr="00541907">
        <w:rPr>
          <w:b/>
          <w:bCs/>
          <w:lang w:val="en"/>
        </w:rPr>
        <w:t xml:space="preserve"> of diplomas</w:t>
      </w:r>
    </w:p>
    <w:p w14:paraId="7A6B47A7" w14:textId="77777777" w:rsidR="003A1CF7" w:rsidRPr="00541907" w:rsidRDefault="003A1CF7">
      <w:pPr>
        <w:jc w:val="both"/>
        <w:rPr>
          <w:lang w:val="en"/>
        </w:rPr>
      </w:pPr>
      <w:r w:rsidRPr="00541907">
        <w:rPr>
          <w:lang w:val="en"/>
        </w:rPr>
        <w:br/>
        <w:t xml:space="preserve">We would like to inform that foreign diplomas entitle to continue education in Poland on the principles set out in international agreements, and in the absence of such agreements - on the basis of relevant national provisions, by way of </w:t>
      </w:r>
      <w:proofErr w:type="spellStart"/>
      <w:r w:rsidRPr="00541907">
        <w:rPr>
          <w:lang w:val="en"/>
        </w:rPr>
        <w:t>nostrification</w:t>
      </w:r>
      <w:proofErr w:type="spellEnd"/>
      <w:r w:rsidRPr="00541907">
        <w:rPr>
          <w:lang w:val="en"/>
        </w:rPr>
        <w:t>. Therefore foreigners and Polish citizens who have obtained a professional title or a degree abroad to check whether their diploma confirms having higher education at a given level in Poland and whether it entitles them to apply for the admission to doctoral studies / third degree or to opening doctoral thesis procedure.</w:t>
      </w:r>
      <w:r w:rsidRPr="00541907">
        <w:rPr>
          <w:lang w:val="en"/>
        </w:rPr>
        <w:br/>
        <w:t>Information in writing about the diploma obtained abroad, in particular about the level of education and the status of the university, at the request of the person concerned, is provided by the Director of the National Academic Exchange Agency. Information is provided on the basis of documents submitted by the applicant. Detailed information can be found at:</w:t>
      </w:r>
      <w:r w:rsidRPr="00541907">
        <w:rPr>
          <w:lang w:val="en"/>
        </w:rPr>
        <w:br/>
        <w:t xml:space="preserve">https://nawa.gov.pl/uznawalnosc/informacje-dla-uczelni/nostryfikacja-dyplomow </w:t>
      </w:r>
      <w:r w:rsidRPr="00541907">
        <w:rPr>
          <w:lang w:val="en"/>
        </w:rPr>
        <w:br/>
      </w:r>
    </w:p>
    <w:p w14:paraId="00A8BE05" w14:textId="54CCAED9" w:rsidR="003A1CF7" w:rsidRPr="00541907" w:rsidRDefault="003A1CF7">
      <w:pPr>
        <w:jc w:val="both"/>
        <w:rPr>
          <w:lang w:val="en"/>
        </w:rPr>
      </w:pPr>
      <w:r w:rsidRPr="00541907">
        <w:rPr>
          <w:lang w:val="en"/>
        </w:rPr>
        <w:t xml:space="preserve">ATTENTION: at the stage of the recruitment process, there is no requirement to present documents certified by the apostille clause nor the requirement of </w:t>
      </w:r>
      <w:proofErr w:type="spellStart"/>
      <w:r w:rsidRPr="00541907">
        <w:rPr>
          <w:lang w:val="en"/>
        </w:rPr>
        <w:t>nostrification</w:t>
      </w:r>
      <w:proofErr w:type="spellEnd"/>
      <w:r w:rsidRPr="00541907">
        <w:rPr>
          <w:lang w:val="en"/>
        </w:rPr>
        <w:t xml:space="preserve"> of diplomas. These requirements must be met if the candidate is accepted.</w:t>
      </w:r>
    </w:p>
    <w:p w14:paraId="4B5C95B8" w14:textId="39E89A59" w:rsidR="00F64144" w:rsidRPr="00541907" w:rsidRDefault="00F64144">
      <w:pPr>
        <w:jc w:val="both"/>
        <w:rPr>
          <w:lang w:val="en"/>
        </w:rPr>
      </w:pPr>
    </w:p>
    <w:p w14:paraId="1A0E35EA" w14:textId="49FFA036" w:rsidR="00045771" w:rsidRPr="00541907" w:rsidRDefault="00045771" w:rsidP="00045771">
      <w:pPr>
        <w:pStyle w:val="tre"/>
        <w:spacing w:before="0" w:beforeAutospacing="0" w:after="0" w:afterAutospacing="0"/>
        <w:jc w:val="both"/>
        <w:rPr>
          <w:lang w:val="en" w:eastAsia="zh-CN"/>
        </w:rPr>
      </w:pPr>
    </w:p>
    <w:p w14:paraId="6EB21C9E" w14:textId="4200D3E8" w:rsidR="00A53A20" w:rsidRPr="00541907" w:rsidRDefault="00A53A20" w:rsidP="00045771">
      <w:pPr>
        <w:pStyle w:val="tre"/>
        <w:spacing w:before="0" w:beforeAutospacing="0" w:after="0" w:afterAutospacing="0"/>
        <w:jc w:val="both"/>
        <w:rPr>
          <w:lang w:val="en" w:eastAsia="zh-CN"/>
        </w:rPr>
      </w:pPr>
    </w:p>
    <w:p w14:paraId="34CE4486" w14:textId="77777777" w:rsidR="00A53A20" w:rsidRPr="00541907" w:rsidRDefault="00A53A20" w:rsidP="00045771">
      <w:pPr>
        <w:pStyle w:val="tre"/>
        <w:spacing w:before="0" w:beforeAutospacing="0" w:after="0" w:afterAutospacing="0"/>
        <w:jc w:val="both"/>
        <w:rPr>
          <w:lang w:val="en" w:eastAsia="zh-CN"/>
        </w:rPr>
      </w:pPr>
    </w:p>
    <w:p w14:paraId="1ECA6678" w14:textId="6C0BC194" w:rsidR="002B1FEF" w:rsidRPr="00541907" w:rsidRDefault="002B1FEF" w:rsidP="00045771">
      <w:pPr>
        <w:pStyle w:val="tre"/>
        <w:spacing w:before="0" w:beforeAutospacing="0" w:after="0" w:afterAutospacing="0"/>
        <w:jc w:val="both"/>
        <w:rPr>
          <w:lang w:val="en-GB"/>
        </w:rPr>
      </w:pPr>
      <w:r w:rsidRPr="00541907">
        <w:rPr>
          <w:i/>
          <w:lang w:val="en-GB"/>
        </w:rPr>
        <w:t xml:space="preserve">Pursuant to article 13 Regulation (EU) 2016/679 of the European Parliament and of the Council of 27 April 2016 on the protection of natural persons with regard to the processing of personal data and on the free movement of such data, and repealing Directive 95/46/EC (hereinafter General Data Protection Regulation - GDPR), the Employer informs that: </w:t>
      </w:r>
    </w:p>
    <w:p w14:paraId="55C9DA97" w14:textId="77777777" w:rsidR="002B1FEF" w:rsidRPr="00541907" w:rsidRDefault="002B1FEF" w:rsidP="00045771">
      <w:pPr>
        <w:pStyle w:val="tre"/>
        <w:spacing w:before="0" w:beforeAutospacing="0" w:after="0" w:afterAutospacing="0"/>
        <w:jc w:val="both"/>
        <w:rPr>
          <w:lang w:val="en-GB"/>
        </w:rPr>
      </w:pPr>
      <w:r w:rsidRPr="00541907">
        <w:rPr>
          <w:rFonts w:eastAsia="Arial"/>
          <w:i/>
          <w:lang w:val="en-GB"/>
        </w:rPr>
        <w:t> </w:t>
      </w:r>
    </w:p>
    <w:p w14:paraId="3BD3BA42" w14:textId="77777777" w:rsidR="002B1FEF" w:rsidRPr="00541907" w:rsidRDefault="002B1FEF" w:rsidP="00045771">
      <w:pPr>
        <w:pStyle w:val="tre"/>
        <w:spacing w:before="0" w:beforeAutospacing="0" w:after="0" w:afterAutospacing="0"/>
        <w:jc w:val="both"/>
        <w:rPr>
          <w:lang w:val="en-GB"/>
        </w:rPr>
      </w:pPr>
      <w:r w:rsidRPr="00541907">
        <w:rPr>
          <w:rFonts w:eastAsia="Arial"/>
          <w:i/>
          <w:lang w:val="en-US"/>
        </w:rPr>
        <w:t xml:space="preserve">a) the administrator of personal data obtained, collected and processed as a part of </w:t>
      </w:r>
      <w:r w:rsidRPr="00541907">
        <w:rPr>
          <w:i/>
          <w:lang w:val="en-US"/>
        </w:rPr>
        <w:t>the implementation of this agreement is the Institute of Plant Genetics, Polish Academy of Sciences</w:t>
      </w:r>
      <w:r w:rsidRPr="00541907">
        <w:rPr>
          <w:i/>
          <w:lang w:val="en-GB"/>
        </w:rPr>
        <w:t xml:space="preserve">, 34 </w:t>
      </w:r>
      <w:proofErr w:type="spellStart"/>
      <w:r w:rsidRPr="00541907">
        <w:rPr>
          <w:i/>
          <w:lang w:val="en-GB"/>
        </w:rPr>
        <w:t>Strzeszyń</w:t>
      </w:r>
      <w:proofErr w:type="spellEnd"/>
      <w:r w:rsidRPr="00541907">
        <w:rPr>
          <w:i/>
          <w:lang w:val="sv-SE"/>
        </w:rPr>
        <w:t xml:space="preserve">ska </w:t>
      </w:r>
      <w:r w:rsidRPr="00541907">
        <w:rPr>
          <w:i/>
          <w:lang w:val="en-GB"/>
        </w:rPr>
        <w:t xml:space="preserve">str., 60-479 </w:t>
      </w:r>
      <w:proofErr w:type="spellStart"/>
      <w:r w:rsidRPr="00541907">
        <w:rPr>
          <w:i/>
          <w:lang w:val="en-GB"/>
        </w:rPr>
        <w:t>Poznań</w:t>
      </w:r>
      <w:proofErr w:type="spellEnd"/>
      <w:r w:rsidRPr="00541907">
        <w:rPr>
          <w:i/>
          <w:lang w:val="en-GB"/>
        </w:rPr>
        <w:t xml:space="preserve"> </w:t>
      </w:r>
      <w:proofErr w:type="spellStart"/>
      <w:r w:rsidRPr="00541907">
        <w:rPr>
          <w:rFonts w:eastAsia="Calibri"/>
          <w:i/>
          <w:lang w:val="en-GB"/>
        </w:rPr>
        <w:t>Regon</w:t>
      </w:r>
      <w:proofErr w:type="spellEnd"/>
      <w:r w:rsidRPr="00541907">
        <w:rPr>
          <w:rFonts w:eastAsia="Calibri"/>
          <w:i/>
          <w:lang w:val="en-GB"/>
        </w:rPr>
        <w:t>: 000326204, NIP 7811621455,</w:t>
      </w:r>
    </w:p>
    <w:p w14:paraId="449D42EE" w14:textId="77777777" w:rsidR="002B1FEF" w:rsidRPr="00541907" w:rsidRDefault="002B1FEF" w:rsidP="00045771">
      <w:pPr>
        <w:pStyle w:val="HTML-wstpniesformatowany"/>
        <w:jc w:val="both"/>
        <w:rPr>
          <w:rFonts w:ascii="Times New Roman" w:hAnsi="Times New Roman" w:cs="Times New Roman"/>
          <w:sz w:val="24"/>
          <w:szCs w:val="24"/>
          <w:lang w:val="en-GB"/>
        </w:rPr>
      </w:pPr>
      <w:r w:rsidRPr="00541907">
        <w:rPr>
          <w:rFonts w:ascii="Times New Roman" w:eastAsia="Arial" w:hAnsi="Times New Roman" w:cs="Times New Roman"/>
          <w:i/>
          <w:sz w:val="24"/>
          <w:szCs w:val="24"/>
          <w:lang w:val="en-GB"/>
        </w:rPr>
        <w:t xml:space="preserve">b) </w:t>
      </w:r>
      <w:r w:rsidRPr="00541907">
        <w:rPr>
          <w:rFonts w:ascii="Times New Roman" w:hAnsi="Times New Roman" w:cs="Times New Roman"/>
          <w:i/>
          <w:sz w:val="24"/>
          <w:szCs w:val="24"/>
          <w:lang w:val="en-GB"/>
        </w:rPr>
        <w:t>c</w:t>
      </w:r>
      <w:proofErr w:type="spellStart"/>
      <w:r w:rsidRPr="00541907">
        <w:rPr>
          <w:rFonts w:ascii="Times New Roman" w:hAnsi="Times New Roman" w:cs="Times New Roman"/>
          <w:i/>
          <w:sz w:val="24"/>
          <w:szCs w:val="24"/>
          <w:lang w:val="en-US"/>
        </w:rPr>
        <w:t>ontact</w:t>
      </w:r>
      <w:proofErr w:type="spellEnd"/>
      <w:r w:rsidRPr="00541907">
        <w:rPr>
          <w:rFonts w:ascii="Times New Roman" w:hAnsi="Times New Roman" w:cs="Times New Roman"/>
          <w:i/>
          <w:sz w:val="24"/>
          <w:szCs w:val="24"/>
          <w:lang w:val="en-US"/>
        </w:rPr>
        <w:t xml:space="preserve"> with the </w:t>
      </w:r>
      <w:r w:rsidRPr="00541907">
        <w:rPr>
          <w:rFonts w:ascii="Times New Roman" w:hAnsi="Times New Roman" w:cs="Times New Roman"/>
          <w:i/>
          <w:sz w:val="24"/>
          <w:szCs w:val="24"/>
          <w:lang w:val="en"/>
        </w:rPr>
        <w:t xml:space="preserve">inspector of personal data protection </w:t>
      </w:r>
      <w:r w:rsidRPr="00541907">
        <w:rPr>
          <w:rFonts w:ascii="Times New Roman" w:hAnsi="Times New Roman" w:cs="Times New Roman"/>
          <w:i/>
          <w:sz w:val="24"/>
          <w:szCs w:val="24"/>
          <w:lang w:val="en-US"/>
        </w:rPr>
        <w:t>of the Institute of Plant Genetics, Polish Academy of Sciences in Poznan, is possible at the following e-mail ad</w:t>
      </w:r>
      <w:r w:rsidRPr="00541907">
        <w:rPr>
          <w:rFonts w:ascii="Times New Roman" w:hAnsi="Times New Roman" w:cs="Times New Roman"/>
          <w:i/>
          <w:sz w:val="24"/>
          <w:szCs w:val="24"/>
          <w:lang w:val="en-GB"/>
        </w:rPr>
        <w:t xml:space="preserve">dress:  </w:t>
      </w:r>
      <w:hyperlink r:id="rId13" w:history="1">
        <w:r w:rsidRPr="00541907">
          <w:rPr>
            <w:rStyle w:val="Hipercze"/>
            <w:rFonts w:ascii="Times New Roman" w:hAnsi="Times New Roman" w:cs="Times New Roman"/>
            <w:i/>
            <w:sz w:val="24"/>
            <w:szCs w:val="24"/>
            <w:lang w:val="en-GB"/>
          </w:rPr>
          <w:t>iodo@igr.poznan.pl</w:t>
        </w:r>
      </w:hyperlink>
      <w:r w:rsidRPr="00541907">
        <w:rPr>
          <w:rFonts w:ascii="Times New Roman" w:hAnsi="Times New Roman" w:cs="Times New Roman"/>
          <w:i/>
          <w:sz w:val="24"/>
          <w:szCs w:val="24"/>
          <w:lang w:val="en-GB"/>
        </w:rPr>
        <w:t>,</w:t>
      </w:r>
    </w:p>
    <w:p w14:paraId="601D6CD7" w14:textId="77777777" w:rsidR="002B1FEF" w:rsidRPr="00541907" w:rsidRDefault="002B1FEF" w:rsidP="00045771">
      <w:pPr>
        <w:pStyle w:val="HTML-wstpniesformatowany"/>
        <w:rPr>
          <w:rFonts w:ascii="Times New Roman" w:hAnsi="Times New Roman" w:cs="Times New Roman"/>
          <w:i/>
          <w:sz w:val="24"/>
          <w:szCs w:val="24"/>
          <w:lang w:val="en"/>
        </w:rPr>
      </w:pPr>
      <w:r w:rsidRPr="00541907">
        <w:rPr>
          <w:rFonts w:ascii="Times New Roman" w:hAnsi="Times New Roman" w:cs="Times New Roman"/>
          <w:i/>
          <w:sz w:val="24"/>
          <w:szCs w:val="24"/>
          <w:lang w:val="en"/>
        </w:rPr>
        <w:t>c) personal data is processed in order to implement the administrator's tasks related to recruitment for a vacancy,</w:t>
      </w:r>
    </w:p>
    <w:p w14:paraId="63E55FC7" w14:textId="77777777" w:rsidR="002B1FEF" w:rsidRPr="00541907" w:rsidRDefault="002B1FEF" w:rsidP="00045771">
      <w:pPr>
        <w:pStyle w:val="HTML-wstpniesformatowany"/>
        <w:rPr>
          <w:rFonts w:ascii="Times New Roman" w:hAnsi="Times New Roman" w:cs="Times New Roman"/>
          <w:i/>
          <w:sz w:val="24"/>
          <w:szCs w:val="24"/>
          <w:lang w:val="en"/>
        </w:rPr>
      </w:pPr>
      <w:r w:rsidRPr="00541907">
        <w:rPr>
          <w:rFonts w:ascii="Times New Roman" w:hAnsi="Times New Roman" w:cs="Times New Roman"/>
          <w:i/>
          <w:sz w:val="24"/>
          <w:szCs w:val="24"/>
          <w:lang w:val="en"/>
        </w:rPr>
        <w:t>d) Legal basis for data processing: consent of the data subject.</w:t>
      </w:r>
    </w:p>
    <w:p w14:paraId="71982FCE" w14:textId="77777777" w:rsidR="002B1FEF" w:rsidRPr="00541907" w:rsidRDefault="002B1FEF" w:rsidP="00045771">
      <w:pPr>
        <w:pStyle w:val="HTML-wstpniesformatowany"/>
        <w:rPr>
          <w:rFonts w:ascii="Times New Roman" w:hAnsi="Times New Roman" w:cs="Times New Roman"/>
          <w:i/>
          <w:sz w:val="24"/>
          <w:szCs w:val="24"/>
          <w:lang w:val="en"/>
        </w:rPr>
      </w:pPr>
      <w:r w:rsidRPr="00541907">
        <w:rPr>
          <w:rFonts w:ascii="Times New Roman" w:hAnsi="Times New Roman" w:cs="Times New Roman"/>
          <w:i/>
          <w:sz w:val="24"/>
          <w:szCs w:val="24"/>
          <w:lang w:val="en"/>
        </w:rPr>
        <w:t>e) Your data collected in the current recruitment process will be deleted, but not later than within 4 months of the recruitment being resolved. After this period, personal data will be effectively destroyed, which means that there will be no access to them or the ability to restore them.</w:t>
      </w:r>
    </w:p>
    <w:p w14:paraId="766EDBDB" w14:textId="77777777" w:rsidR="002B1FEF" w:rsidRPr="00541907" w:rsidRDefault="002B1FEF" w:rsidP="00045771">
      <w:pPr>
        <w:pStyle w:val="HTML-wstpniesformatowany"/>
        <w:rPr>
          <w:rFonts w:ascii="Times New Roman" w:hAnsi="Times New Roman" w:cs="Times New Roman"/>
          <w:i/>
          <w:sz w:val="24"/>
          <w:szCs w:val="24"/>
          <w:lang w:val="en"/>
        </w:rPr>
      </w:pPr>
      <w:r w:rsidRPr="00541907">
        <w:rPr>
          <w:rFonts w:ascii="Times New Roman" w:hAnsi="Times New Roman" w:cs="Times New Roman"/>
          <w:i/>
          <w:sz w:val="24"/>
          <w:szCs w:val="24"/>
          <w:lang w:val="en"/>
        </w:rPr>
        <w:t>f) If a given candidate is chosen - the candidate's personal data will be forwarded to the Institute’s administration in order to establish an employment relationship. Personal data of the candidate who won the recruitment will be processed for the purpose of: implementing the contract to which the selected candidate is a party, as well as taking action for the benefit of the selected candidate before concluding the contract (in accordance with Article 6 para. 1 lit.(B) of the GDPR)</w:t>
      </w:r>
    </w:p>
    <w:p w14:paraId="15F561AA" w14:textId="77777777" w:rsidR="002B1FEF" w:rsidRPr="00541907" w:rsidRDefault="002B1FEF" w:rsidP="00045771">
      <w:pPr>
        <w:pStyle w:val="HTML-wstpniesformatowany"/>
        <w:rPr>
          <w:rFonts w:ascii="Times New Roman" w:hAnsi="Times New Roman" w:cs="Times New Roman"/>
          <w:i/>
          <w:sz w:val="24"/>
          <w:szCs w:val="24"/>
          <w:lang w:val="en"/>
        </w:rPr>
      </w:pPr>
      <w:r w:rsidRPr="00541907">
        <w:rPr>
          <w:rFonts w:ascii="Times New Roman" w:hAnsi="Times New Roman" w:cs="Times New Roman"/>
          <w:i/>
          <w:sz w:val="24"/>
          <w:szCs w:val="24"/>
          <w:lang w:val="en"/>
        </w:rPr>
        <w:t>g) with respect to personal data obtained, the Institute will not make decisions in an automated manner,</w:t>
      </w:r>
    </w:p>
    <w:p w14:paraId="01B0690A" w14:textId="77777777" w:rsidR="002B1FEF" w:rsidRPr="00541907" w:rsidRDefault="002B1FEF" w:rsidP="00045771">
      <w:pPr>
        <w:pStyle w:val="HTML-wstpniesformatowany"/>
        <w:rPr>
          <w:rFonts w:ascii="Times New Roman" w:hAnsi="Times New Roman" w:cs="Times New Roman"/>
          <w:i/>
          <w:sz w:val="24"/>
          <w:szCs w:val="24"/>
          <w:lang w:val="en"/>
        </w:rPr>
      </w:pPr>
      <w:r w:rsidRPr="00541907">
        <w:rPr>
          <w:rFonts w:ascii="Times New Roman" w:hAnsi="Times New Roman" w:cs="Times New Roman"/>
          <w:i/>
          <w:sz w:val="24"/>
          <w:szCs w:val="24"/>
          <w:lang w:val="en"/>
        </w:rPr>
        <w:t>h) Your personal data will not be transferred to a third country.</w:t>
      </w:r>
    </w:p>
    <w:p w14:paraId="67BA5389" w14:textId="77777777" w:rsidR="002B1FEF" w:rsidRPr="00541907" w:rsidRDefault="002B1FEF" w:rsidP="00045771">
      <w:pPr>
        <w:pStyle w:val="HTML-wstpniesformatowany"/>
        <w:rPr>
          <w:rFonts w:ascii="Times New Roman" w:hAnsi="Times New Roman" w:cs="Times New Roman"/>
          <w:i/>
          <w:sz w:val="24"/>
          <w:szCs w:val="24"/>
          <w:lang w:val="en"/>
        </w:rPr>
      </w:pPr>
      <w:proofErr w:type="spellStart"/>
      <w:r w:rsidRPr="00541907">
        <w:rPr>
          <w:rFonts w:ascii="Times New Roman" w:hAnsi="Times New Roman" w:cs="Times New Roman"/>
          <w:i/>
          <w:sz w:val="24"/>
          <w:szCs w:val="24"/>
          <w:lang w:val="en"/>
        </w:rPr>
        <w:t>i</w:t>
      </w:r>
      <w:proofErr w:type="spellEnd"/>
      <w:r w:rsidRPr="00541907">
        <w:rPr>
          <w:rFonts w:ascii="Times New Roman" w:hAnsi="Times New Roman" w:cs="Times New Roman"/>
          <w:i/>
          <w:sz w:val="24"/>
          <w:szCs w:val="24"/>
          <w:lang w:val="en"/>
        </w:rPr>
        <w:t>) The candidate whose data is processed has the right to:</w:t>
      </w:r>
    </w:p>
    <w:p w14:paraId="7223A3BB" w14:textId="77777777" w:rsidR="002B1FEF" w:rsidRPr="00541907" w:rsidRDefault="002B1FEF" w:rsidP="00045771">
      <w:pPr>
        <w:pStyle w:val="HTML-wstpniesformatowany"/>
        <w:rPr>
          <w:rFonts w:ascii="Times New Roman" w:hAnsi="Times New Roman" w:cs="Times New Roman"/>
          <w:i/>
          <w:sz w:val="24"/>
          <w:szCs w:val="24"/>
          <w:lang w:val="en"/>
        </w:rPr>
      </w:pPr>
      <w:r w:rsidRPr="00541907">
        <w:rPr>
          <w:rFonts w:ascii="Times New Roman" w:hAnsi="Times New Roman" w:cs="Times New Roman"/>
          <w:i/>
          <w:sz w:val="24"/>
          <w:szCs w:val="24"/>
          <w:lang w:val="en"/>
        </w:rPr>
        <w:t>- access to the content of his/her personal data, request its rectification or deletion on the terms set out in Articles 15-17 of the GDPR</w:t>
      </w:r>
    </w:p>
    <w:p w14:paraId="5C4D4288" w14:textId="77777777" w:rsidR="002B1FEF" w:rsidRPr="00541907" w:rsidRDefault="002B1FEF" w:rsidP="00045771">
      <w:pPr>
        <w:pStyle w:val="HTML-wstpniesformatowany"/>
        <w:rPr>
          <w:rFonts w:ascii="Times New Roman" w:hAnsi="Times New Roman" w:cs="Times New Roman"/>
          <w:i/>
          <w:sz w:val="24"/>
          <w:szCs w:val="24"/>
          <w:lang w:val="en"/>
        </w:rPr>
      </w:pPr>
      <w:r w:rsidRPr="00541907">
        <w:rPr>
          <w:rFonts w:ascii="Times New Roman" w:hAnsi="Times New Roman" w:cs="Times New Roman"/>
          <w:i/>
          <w:sz w:val="24"/>
          <w:szCs w:val="24"/>
          <w:lang w:val="en"/>
        </w:rPr>
        <w:t>- restrict data processing, in cases specified in Article 18 of the GDPR,</w:t>
      </w:r>
    </w:p>
    <w:p w14:paraId="1AFE3027" w14:textId="77777777" w:rsidR="002B1FEF" w:rsidRPr="00541907" w:rsidRDefault="002B1FEF" w:rsidP="00045771">
      <w:pPr>
        <w:pStyle w:val="HTML-wstpniesformatowany"/>
        <w:rPr>
          <w:rFonts w:ascii="Times New Roman" w:hAnsi="Times New Roman" w:cs="Times New Roman"/>
          <w:i/>
          <w:sz w:val="24"/>
          <w:szCs w:val="24"/>
          <w:lang w:val="en"/>
        </w:rPr>
      </w:pPr>
      <w:r w:rsidRPr="00541907">
        <w:rPr>
          <w:rFonts w:ascii="Times New Roman" w:hAnsi="Times New Roman" w:cs="Times New Roman"/>
          <w:i/>
          <w:sz w:val="24"/>
          <w:szCs w:val="24"/>
          <w:lang w:val="en"/>
        </w:rPr>
        <w:t>- data transfer on the principles set out in Article 20, GDPR,</w:t>
      </w:r>
    </w:p>
    <w:p w14:paraId="248A0C5B" w14:textId="77777777" w:rsidR="002B1FEF" w:rsidRPr="00541907" w:rsidRDefault="002B1FEF" w:rsidP="00045771">
      <w:pPr>
        <w:pStyle w:val="HTML-wstpniesformatowany"/>
        <w:rPr>
          <w:rFonts w:ascii="Times New Roman" w:hAnsi="Times New Roman" w:cs="Times New Roman"/>
          <w:i/>
          <w:sz w:val="24"/>
          <w:szCs w:val="24"/>
          <w:lang w:val="en"/>
        </w:rPr>
      </w:pPr>
      <w:r w:rsidRPr="00541907">
        <w:rPr>
          <w:rFonts w:ascii="Times New Roman" w:hAnsi="Times New Roman" w:cs="Times New Roman"/>
          <w:i/>
          <w:sz w:val="24"/>
          <w:szCs w:val="24"/>
          <w:lang w:val="en"/>
        </w:rPr>
        <w:t>- withdraw the consent at any time without affecting the lawfulness of the processing that was carried out on the basis of consent before its withdrawal '</w:t>
      </w:r>
    </w:p>
    <w:p w14:paraId="5F08BDC6" w14:textId="77777777" w:rsidR="002B1FEF" w:rsidRPr="00D831BD" w:rsidRDefault="002B1FEF" w:rsidP="00045771">
      <w:pPr>
        <w:pStyle w:val="HTML-wstpniesformatowany"/>
        <w:rPr>
          <w:rFonts w:ascii="Times New Roman" w:hAnsi="Times New Roman" w:cs="Times New Roman"/>
          <w:i/>
          <w:sz w:val="24"/>
          <w:szCs w:val="24"/>
          <w:lang w:val="en-GB"/>
        </w:rPr>
      </w:pPr>
      <w:r w:rsidRPr="00541907">
        <w:rPr>
          <w:rFonts w:ascii="Times New Roman" w:hAnsi="Times New Roman" w:cs="Times New Roman"/>
          <w:i/>
          <w:sz w:val="24"/>
          <w:szCs w:val="24"/>
          <w:lang w:val="en"/>
        </w:rPr>
        <w:t>- lodge a complaint to the President of the Office for Personal Data Protection.</w:t>
      </w:r>
    </w:p>
    <w:p w14:paraId="6D65300A" w14:textId="77777777" w:rsidR="00163409" w:rsidRPr="00490E7C" w:rsidRDefault="00163409" w:rsidP="00163409">
      <w:pPr>
        <w:rPr>
          <w:sz w:val="20"/>
          <w:szCs w:val="20"/>
          <w:lang w:val="en-GB"/>
        </w:rPr>
      </w:pPr>
    </w:p>
    <w:p w14:paraId="5DF0EB0A" w14:textId="77777777" w:rsidR="003A1CF7" w:rsidRDefault="003A1CF7">
      <w:pPr>
        <w:pStyle w:val="Tekstpodstawowy21"/>
        <w:jc w:val="both"/>
        <w:rPr>
          <w:szCs w:val="20"/>
          <w:lang w:val="en" w:eastAsia="en-US"/>
        </w:rPr>
      </w:pPr>
      <w:bookmarkStart w:id="0" w:name="_GoBack"/>
      <w:bookmarkEnd w:id="0"/>
    </w:p>
    <w:sectPr w:rsidR="003A1CF7">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216C3" w14:textId="77777777" w:rsidR="008D1E96" w:rsidRDefault="008D1E96">
      <w:r>
        <w:separator/>
      </w:r>
    </w:p>
  </w:endnote>
  <w:endnote w:type="continuationSeparator" w:id="0">
    <w:p w14:paraId="5A6F3DBB" w14:textId="77777777" w:rsidR="008D1E96" w:rsidRDefault="008D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Lohit Devanagari">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_PDF_Subse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8B6CA" w14:textId="77777777" w:rsidR="008D1E96" w:rsidRDefault="008D1E96">
      <w:r>
        <w:separator/>
      </w:r>
    </w:p>
  </w:footnote>
  <w:footnote w:type="continuationSeparator" w:id="0">
    <w:p w14:paraId="4204008E" w14:textId="77777777" w:rsidR="008D1E96" w:rsidRDefault="008D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Times New Roman" w:hint="default"/>
        <w:szCs w:val="20"/>
        <w:lang w:eastAsia="en-US"/>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szCs w:val="20"/>
        <w:lang w:val="en-GB" w:eastAsia="pl-PL"/>
      </w:rPr>
    </w:lvl>
    <w:lvl w:ilvl="1">
      <w:start w:val="1"/>
      <w:numFmt w:val="bullet"/>
      <w:lvlText w:val=""/>
      <w:lvlJc w:val="left"/>
      <w:pPr>
        <w:tabs>
          <w:tab w:val="num" w:pos="1080"/>
        </w:tabs>
        <w:ind w:left="1080" w:hanging="360"/>
      </w:pPr>
      <w:rPr>
        <w:rFonts w:ascii="Symbol" w:hAnsi="Symbol" w:cs="OpenSymbol"/>
        <w:szCs w:val="20"/>
        <w:lang w:val="en-GB" w:eastAsia="pl-PL"/>
      </w:rPr>
    </w:lvl>
    <w:lvl w:ilvl="2">
      <w:start w:val="1"/>
      <w:numFmt w:val="bullet"/>
      <w:lvlText w:val=""/>
      <w:lvlJc w:val="left"/>
      <w:pPr>
        <w:tabs>
          <w:tab w:val="num" w:pos="1440"/>
        </w:tabs>
        <w:ind w:left="1440" w:hanging="360"/>
      </w:pPr>
      <w:rPr>
        <w:rFonts w:ascii="Symbol" w:hAnsi="Symbol" w:cs="OpenSymbol"/>
        <w:szCs w:val="20"/>
        <w:lang w:val="en-GB" w:eastAsia="pl-PL"/>
      </w:rPr>
    </w:lvl>
    <w:lvl w:ilvl="3">
      <w:start w:val="1"/>
      <w:numFmt w:val="bullet"/>
      <w:lvlText w:val=""/>
      <w:lvlJc w:val="left"/>
      <w:pPr>
        <w:tabs>
          <w:tab w:val="num" w:pos="1800"/>
        </w:tabs>
        <w:ind w:left="1800" w:hanging="360"/>
      </w:pPr>
      <w:rPr>
        <w:rFonts w:ascii="Symbol" w:hAnsi="Symbol" w:cs="OpenSymbol"/>
        <w:szCs w:val="20"/>
        <w:lang w:val="en-GB" w:eastAsia="pl-PL"/>
      </w:rPr>
    </w:lvl>
    <w:lvl w:ilvl="4">
      <w:start w:val="1"/>
      <w:numFmt w:val="bullet"/>
      <w:lvlText w:val=""/>
      <w:lvlJc w:val="left"/>
      <w:pPr>
        <w:tabs>
          <w:tab w:val="num" w:pos="2160"/>
        </w:tabs>
        <w:ind w:left="2160" w:hanging="360"/>
      </w:pPr>
      <w:rPr>
        <w:rFonts w:ascii="Symbol" w:hAnsi="Symbol" w:cs="OpenSymbol"/>
        <w:szCs w:val="20"/>
        <w:lang w:val="en-GB" w:eastAsia="pl-PL"/>
      </w:rPr>
    </w:lvl>
    <w:lvl w:ilvl="5">
      <w:start w:val="1"/>
      <w:numFmt w:val="bullet"/>
      <w:lvlText w:val=""/>
      <w:lvlJc w:val="left"/>
      <w:pPr>
        <w:tabs>
          <w:tab w:val="num" w:pos="2520"/>
        </w:tabs>
        <w:ind w:left="2520" w:hanging="360"/>
      </w:pPr>
      <w:rPr>
        <w:rFonts w:ascii="Symbol" w:hAnsi="Symbol" w:cs="OpenSymbol"/>
        <w:szCs w:val="20"/>
        <w:lang w:val="en-GB" w:eastAsia="pl-PL"/>
      </w:rPr>
    </w:lvl>
    <w:lvl w:ilvl="6">
      <w:start w:val="1"/>
      <w:numFmt w:val="bullet"/>
      <w:lvlText w:val=""/>
      <w:lvlJc w:val="left"/>
      <w:pPr>
        <w:tabs>
          <w:tab w:val="num" w:pos="2880"/>
        </w:tabs>
        <w:ind w:left="2880" w:hanging="360"/>
      </w:pPr>
      <w:rPr>
        <w:rFonts w:ascii="Symbol" w:hAnsi="Symbol" w:cs="OpenSymbol"/>
        <w:szCs w:val="20"/>
        <w:lang w:val="en-GB" w:eastAsia="pl-PL"/>
      </w:rPr>
    </w:lvl>
    <w:lvl w:ilvl="7">
      <w:start w:val="1"/>
      <w:numFmt w:val="bullet"/>
      <w:lvlText w:val=""/>
      <w:lvlJc w:val="left"/>
      <w:pPr>
        <w:tabs>
          <w:tab w:val="num" w:pos="3240"/>
        </w:tabs>
        <w:ind w:left="3240" w:hanging="360"/>
      </w:pPr>
      <w:rPr>
        <w:rFonts w:ascii="Symbol" w:hAnsi="Symbol" w:cs="OpenSymbol"/>
        <w:szCs w:val="20"/>
        <w:lang w:val="en-GB" w:eastAsia="pl-PL"/>
      </w:rPr>
    </w:lvl>
    <w:lvl w:ilvl="8">
      <w:start w:val="1"/>
      <w:numFmt w:val="bullet"/>
      <w:lvlText w:val=""/>
      <w:lvlJc w:val="left"/>
      <w:pPr>
        <w:tabs>
          <w:tab w:val="num" w:pos="3600"/>
        </w:tabs>
        <w:ind w:left="3600" w:hanging="360"/>
      </w:pPr>
      <w:rPr>
        <w:rFonts w:ascii="Symbol" w:hAnsi="Symbol" w:cs="OpenSymbol"/>
        <w:szCs w:val="20"/>
        <w:lang w:val="en-GB" w:eastAsia="pl-PL"/>
      </w:rPr>
    </w:lvl>
  </w:abstractNum>
  <w:abstractNum w:abstractNumId="3" w15:restartNumberingAfterBreak="0">
    <w:nsid w:val="00000004"/>
    <w:multiLevelType w:val="multilevel"/>
    <w:tmpl w:val="00000004"/>
    <w:name w:val="WW8Num5"/>
    <w:lvl w:ilvl="0">
      <w:start w:val="1"/>
      <w:numFmt w:val="decimal"/>
      <w:lvlText w:val="%1."/>
      <w:lvlJc w:val="left"/>
      <w:pPr>
        <w:tabs>
          <w:tab w:val="num" w:pos="0"/>
        </w:tabs>
        <w:ind w:left="720" w:hanging="360"/>
      </w:pPr>
      <w:rPr>
        <w:rFonts w:hint="default"/>
        <w:bCs/>
        <w:lang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AF605D"/>
    <w:multiLevelType w:val="hybridMultilevel"/>
    <w:tmpl w:val="28C0AA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445AE"/>
    <w:multiLevelType w:val="hybridMultilevel"/>
    <w:tmpl w:val="3E32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8E18D7"/>
    <w:multiLevelType w:val="multilevel"/>
    <w:tmpl w:val="6F740D46"/>
    <w:lvl w:ilvl="0">
      <w:start w:val="1"/>
      <w:numFmt w:val="decimal"/>
      <w:lvlText w:val="%1."/>
      <w:lvlJc w:val="left"/>
      <w:pPr>
        <w:tabs>
          <w:tab w:val="num" w:pos="1276"/>
        </w:tabs>
        <w:ind w:left="1276" w:hanging="720"/>
      </w:pPr>
      <w:rPr>
        <w:rFonts w:ascii="Times New Roman" w:eastAsia="Times New Roman" w:hAnsi="Times New Roman"/>
      </w:rPr>
    </w:lvl>
    <w:lvl w:ilvl="1">
      <w:start w:val="1"/>
      <w:numFmt w:val="decimal"/>
      <w:lvlText w:val="%2."/>
      <w:lvlJc w:val="left"/>
      <w:pPr>
        <w:tabs>
          <w:tab w:val="num" w:pos="1996"/>
        </w:tabs>
        <w:ind w:left="1996" w:hanging="720"/>
      </w:pPr>
      <w:rPr>
        <w:rFonts w:ascii="Times New Roman" w:hAnsi="Times New Roman" w:cs="Times New Roman"/>
      </w:rPr>
    </w:lvl>
    <w:lvl w:ilvl="2">
      <w:start w:val="1"/>
      <w:numFmt w:val="decimal"/>
      <w:lvlText w:val="%3."/>
      <w:lvlJc w:val="left"/>
      <w:pPr>
        <w:tabs>
          <w:tab w:val="num" w:pos="2716"/>
        </w:tabs>
        <w:ind w:left="2716" w:hanging="720"/>
      </w:pPr>
      <w:rPr>
        <w:rFonts w:ascii="Times New Roman" w:hAnsi="Times New Roman" w:cs="Times New Roman"/>
      </w:rPr>
    </w:lvl>
    <w:lvl w:ilvl="3">
      <w:start w:val="1"/>
      <w:numFmt w:val="decimal"/>
      <w:lvlText w:val="%4."/>
      <w:lvlJc w:val="left"/>
      <w:pPr>
        <w:tabs>
          <w:tab w:val="num" w:pos="3436"/>
        </w:tabs>
        <w:ind w:left="3436" w:hanging="720"/>
      </w:pPr>
      <w:rPr>
        <w:rFonts w:ascii="Times New Roman" w:hAnsi="Times New Roman" w:cs="Times New Roman"/>
      </w:rPr>
    </w:lvl>
    <w:lvl w:ilvl="4">
      <w:start w:val="1"/>
      <w:numFmt w:val="decimal"/>
      <w:lvlText w:val="%5."/>
      <w:lvlJc w:val="left"/>
      <w:pPr>
        <w:tabs>
          <w:tab w:val="num" w:pos="4156"/>
        </w:tabs>
        <w:ind w:left="4156" w:hanging="720"/>
      </w:pPr>
      <w:rPr>
        <w:rFonts w:ascii="Times New Roman" w:hAnsi="Times New Roman" w:cs="Times New Roman"/>
      </w:rPr>
    </w:lvl>
    <w:lvl w:ilvl="5">
      <w:start w:val="1"/>
      <w:numFmt w:val="decimal"/>
      <w:lvlText w:val="%6."/>
      <w:lvlJc w:val="left"/>
      <w:pPr>
        <w:tabs>
          <w:tab w:val="num" w:pos="4876"/>
        </w:tabs>
        <w:ind w:left="4876" w:hanging="720"/>
      </w:pPr>
      <w:rPr>
        <w:rFonts w:ascii="Times New Roman" w:hAnsi="Times New Roman" w:cs="Times New Roman"/>
      </w:rPr>
    </w:lvl>
    <w:lvl w:ilvl="6">
      <w:start w:val="1"/>
      <w:numFmt w:val="decimal"/>
      <w:lvlText w:val="%7."/>
      <w:lvlJc w:val="left"/>
      <w:pPr>
        <w:tabs>
          <w:tab w:val="num" w:pos="5596"/>
        </w:tabs>
        <w:ind w:left="5596" w:hanging="720"/>
      </w:pPr>
      <w:rPr>
        <w:rFonts w:ascii="Times New Roman" w:hAnsi="Times New Roman" w:cs="Times New Roman"/>
      </w:rPr>
    </w:lvl>
    <w:lvl w:ilvl="7">
      <w:start w:val="1"/>
      <w:numFmt w:val="decimal"/>
      <w:lvlText w:val="%8."/>
      <w:lvlJc w:val="left"/>
      <w:pPr>
        <w:tabs>
          <w:tab w:val="num" w:pos="6316"/>
        </w:tabs>
        <w:ind w:left="6316" w:hanging="720"/>
      </w:pPr>
      <w:rPr>
        <w:rFonts w:ascii="Times New Roman" w:hAnsi="Times New Roman" w:cs="Times New Roman"/>
      </w:rPr>
    </w:lvl>
    <w:lvl w:ilvl="8">
      <w:start w:val="1"/>
      <w:numFmt w:val="decimal"/>
      <w:lvlText w:val="%9."/>
      <w:lvlJc w:val="left"/>
      <w:pPr>
        <w:tabs>
          <w:tab w:val="num" w:pos="7036"/>
        </w:tabs>
        <w:ind w:left="7036" w:hanging="720"/>
      </w:pPr>
      <w:rPr>
        <w:rFonts w:ascii="Times New Roman" w:hAnsi="Times New Roman" w:cs="Times New Roman"/>
      </w:rPr>
    </w:lvl>
  </w:abstractNum>
  <w:abstractNum w:abstractNumId="7" w15:restartNumberingAfterBreak="0">
    <w:nsid w:val="42805BF9"/>
    <w:multiLevelType w:val="hybridMultilevel"/>
    <w:tmpl w:val="A7D05CA4"/>
    <w:lvl w:ilvl="0" w:tplc="04150017">
      <w:start w:val="1"/>
      <w:numFmt w:val="lowerLetter"/>
      <w:lvlText w:val="%1)"/>
      <w:lvlJc w:val="left"/>
      <w:pPr>
        <w:ind w:left="1069" w:hanging="360"/>
      </w:pPr>
    </w:lvl>
    <w:lvl w:ilvl="1" w:tplc="04150019">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8" w15:restartNumberingAfterBreak="0">
    <w:nsid w:val="46340007"/>
    <w:multiLevelType w:val="hybridMultilevel"/>
    <w:tmpl w:val="E7CADBCA"/>
    <w:lvl w:ilvl="0" w:tplc="8960B882">
      <w:start w:val="1"/>
      <w:numFmt w:val="decimal"/>
      <w:lvlText w:val="%1)"/>
      <w:lvlJc w:val="left"/>
      <w:pPr>
        <w:ind w:left="846" w:hanging="42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9" w15:restartNumberingAfterBreak="0">
    <w:nsid w:val="4E461282"/>
    <w:multiLevelType w:val="hybridMultilevel"/>
    <w:tmpl w:val="F9167644"/>
    <w:lvl w:ilvl="0" w:tplc="872AC0E8">
      <w:start w:val="1"/>
      <w:numFmt w:val="lowerLetter"/>
      <w:lvlText w:val="%1)"/>
      <w:lvlJc w:val="left"/>
      <w:pPr>
        <w:ind w:left="1211" w:hanging="360"/>
      </w:pPr>
      <w:rPr>
        <w:rFonts w:ascii="Times New Roman" w:hAnsi="Times New Roman" w:cs="Times New Roman" w:hint="default"/>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0" w15:restartNumberingAfterBreak="0">
    <w:nsid w:val="6464129D"/>
    <w:multiLevelType w:val="hybridMultilevel"/>
    <w:tmpl w:val="875E7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E5897"/>
    <w:multiLevelType w:val="hybridMultilevel"/>
    <w:tmpl w:val="9F563E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F24CF4"/>
    <w:multiLevelType w:val="hybridMultilevel"/>
    <w:tmpl w:val="1C64B0D4"/>
    <w:lvl w:ilvl="0" w:tplc="F3661D16">
      <w:start w:val="1"/>
      <w:numFmt w:val="lowerLetter"/>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num w:numId="1">
    <w:abstractNumId w:val="0"/>
  </w:num>
  <w:num w:numId="2">
    <w:abstractNumId w:val="1"/>
  </w:num>
  <w:num w:numId="3">
    <w:abstractNumId w:val="2"/>
  </w:num>
  <w:num w:numId="4">
    <w:abstractNumId w:val="3"/>
  </w:num>
  <w:num w:numId="5">
    <w:abstractNumId w:val="5"/>
  </w:num>
  <w:num w:numId="6">
    <w:abstractNumId w:val="1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27"/>
    <w:rsid w:val="0000338F"/>
    <w:rsid w:val="00041A7F"/>
    <w:rsid w:val="00045771"/>
    <w:rsid w:val="00052CEC"/>
    <w:rsid w:val="000C61C0"/>
    <w:rsid w:val="000F2B1F"/>
    <w:rsid w:val="000F607D"/>
    <w:rsid w:val="00101AD5"/>
    <w:rsid w:val="00107100"/>
    <w:rsid w:val="00123F29"/>
    <w:rsid w:val="001373C6"/>
    <w:rsid w:val="001531C0"/>
    <w:rsid w:val="00154E53"/>
    <w:rsid w:val="00163409"/>
    <w:rsid w:val="00166688"/>
    <w:rsid w:val="001C6461"/>
    <w:rsid w:val="00260001"/>
    <w:rsid w:val="002B1FEF"/>
    <w:rsid w:val="00336FD5"/>
    <w:rsid w:val="00364468"/>
    <w:rsid w:val="00365DFE"/>
    <w:rsid w:val="003802A9"/>
    <w:rsid w:val="003A1CF7"/>
    <w:rsid w:val="003A7A0A"/>
    <w:rsid w:val="00435D03"/>
    <w:rsid w:val="0045490E"/>
    <w:rsid w:val="00470C3F"/>
    <w:rsid w:val="004768E7"/>
    <w:rsid w:val="00490E7C"/>
    <w:rsid w:val="00541907"/>
    <w:rsid w:val="00585459"/>
    <w:rsid w:val="005B0F3E"/>
    <w:rsid w:val="005B1DA3"/>
    <w:rsid w:val="00612545"/>
    <w:rsid w:val="0063147A"/>
    <w:rsid w:val="006409FC"/>
    <w:rsid w:val="00651475"/>
    <w:rsid w:val="00662B4B"/>
    <w:rsid w:val="00694431"/>
    <w:rsid w:val="006C7649"/>
    <w:rsid w:val="00720630"/>
    <w:rsid w:val="00761DDB"/>
    <w:rsid w:val="007804E6"/>
    <w:rsid w:val="007A589A"/>
    <w:rsid w:val="007E0ACF"/>
    <w:rsid w:val="007E36C6"/>
    <w:rsid w:val="007E3D20"/>
    <w:rsid w:val="008165D5"/>
    <w:rsid w:val="0082189F"/>
    <w:rsid w:val="00883EC8"/>
    <w:rsid w:val="00895E3B"/>
    <w:rsid w:val="008C2567"/>
    <w:rsid w:val="008D1E96"/>
    <w:rsid w:val="008E0EAB"/>
    <w:rsid w:val="00937707"/>
    <w:rsid w:val="00945725"/>
    <w:rsid w:val="00962E8F"/>
    <w:rsid w:val="0098388A"/>
    <w:rsid w:val="009C1CB9"/>
    <w:rsid w:val="009E0262"/>
    <w:rsid w:val="00A47EC0"/>
    <w:rsid w:val="00A50C27"/>
    <w:rsid w:val="00A53A20"/>
    <w:rsid w:val="00A72937"/>
    <w:rsid w:val="00A848E5"/>
    <w:rsid w:val="00A95131"/>
    <w:rsid w:val="00AE1DEB"/>
    <w:rsid w:val="00B566F1"/>
    <w:rsid w:val="00BA4CC0"/>
    <w:rsid w:val="00BE7707"/>
    <w:rsid w:val="00C92B11"/>
    <w:rsid w:val="00CC246B"/>
    <w:rsid w:val="00CC6A82"/>
    <w:rsid w:val="00CF0B90"/>
    <w:rsid w:val="00D647C2"/>
    <w:rsid w:val="00DA414D"/>
    <w:rsid w:val="00DB1CA4"/>
    <w:rsid w:val="00DD6CBA"/>
    <w:rsid w:val="00DF6135"/>
    <w:rsid w:val="00E14D88"/>
    <w:rsid w:val="00E209E0"/>
    <w:rsid w:val="00E4155E"/>
    <w:rsid w:val="00E81FB6"/>
    <w:rsid w:val="00ED76A0"/>
    <w:rsid w:val="00F05AD8"/>
    <w:rsid w:val="00F14C7C"/>
    <w:rsid w:val="00F33095"/>
    <w:rsid w:val="00F46D8D"/>
    <w:rsid w:val="00F64144"/>
    <w:rsid w:val="00F771FD"/>
    <w:rsid w:val="00F87EAF"/>
    <w:rsid w:val="00FF6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3">
    <w:name w:val="heading 3"/>
    <w:basedOn w:val="Normalny"/>
    <w:next w:val="Normalny"/>
    <w:qFormat/>
    <w:pPr>
      <w:keepNext/>
      <w:numPr>
        <w:ilvl w:val="2"/>
        <w:numId w:val="1"/>
      </w:numPr>
      <w:jc w:val="center"/>
      <w:outlineLvl w:val="2"/>
    </w:pPr>
    <w:rPr>
      <w:b/>
      <w:bCs/>
      <w:sz w:val="19"/>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lang w:eastAsia="en-US"/>
    </w:rPr>
  </w:style>
  <w:style w:type="character" w:customStyle="1" w:styleId="WW8Num3z0">
    <w:name w:val="WW8Num3z0"/>
    <w:rPr>
      <w:rFonts w:ascii="Symbol" w:hAnsi="Symbol" w:cs="Times New Roman" w:hint="default"/>
      <w:szCs w:val="20"/>
      <w:lang w:eastAsia="en-US"/>
    </w:rPr>
  </w:style>
  <w:style w:type="character" w:customStyle="1" w:styleId="WW8Num4z0">
    <w:name w:val="WW8Num4z0"/>
    <w:rPr>
      <w:rFonts w:ascii="Symbol" w:hAnsi="Symbol" w:cs="OpenSymbol"/>
      <w:szCs w:val="20"/>
      <w:lang w:val="en-GB" w:eastAsia="pl-PL"/>
    </w:rPr>
  </w:style>
  <w:style w:type="character" w:customStyle="1" w:styleId="WW8Num5z0">
    <w:name w:val="WW8Num5z0"/>
    <w:rPr>
      <w:rFonts w:hint="default"/>
      <w:bCs/>
      <w:lang w:eastAsia="en-US"/>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Arial" w:hAnsi="Arial" w:cs="Arial" w:hint="default"/>
    </w:rPr>
  </w:style>
  <w:style w:type="character" w:customStyle="1" w:styleId="WW8Num7z1">
    <w:name w:val="WW8Num7z1"/>
    <w:rPr>
      <w:rFonts w:ascii="Times New Roman" w:hAnsi="Times New Roman" w:cs="Times New Roman"/>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Times New Roman" w:hAnsi="Arial" w:cs="Aria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Arial" w:eastAsia="Times New Roman" w:hAnsi="Arial"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b/>
      <w:u w:val="none"/>
    </w:rPr>
  </w:style>
  <w:style w:type="character" w:customStyle="1" w:styleId="WW8Num20z1">
    <w:name w:val="WW8Num20z1"/>
    <w:rPr>
      <w:rFonts w:hint="default"/>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lang w:eastAsia="en-US"/>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hint="default"/>
    </w:rPr>
  </w:style>
  <w:style w:type="character" w:customStyle="1" w:styleId="WW8Num29z3">
    <w:name w:val="WW8Num29z3"/>
    <w:rPr>
      <w:rFonts w:ascii="Times New Roman" w:eastAsia="Times New Roman" w:hAnsi="Times New Roman" w:cs="Times New Roman"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hAnsi="Symbol" w:cs="Times New Roman" w:hint="default"/>
      <w:szCs w:val="20"/>
      <w:lang w:eastAsia="en-US"/>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Times New Roman"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Times New Roman" w:hAnsi="Times New Roman" w:cs="Times New Roman"/>
    </w:rPr>
  </w:style>
  <w:style w:type="character" w:customStyle="1" w:styleId="WW8Num42z1">
    <w:name w:val="WW8Num42z1"/>
    <w:rPr>
      <w:rFonts w:hint="default"/>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Domylnaczcionkaakapitu1">
    <w:name w:val="Domyślna czcionka 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UyteHipercze">
    <w:name w:val="FollowedHyperlink"/>
    <w:semiHidden/>
    <w:rPr>
      <w:color w:val="800080"/>
      <w:u w:val="single"/>
    </w:rPr>
  </w:style>
  <w:style w:type="character" w:customStyle="1" w:styleId="hps">
    <w:name w:val="hps"/>
    <w:basedOn w:val="Domylnaczcionkaakapitu1"/>
  </w:style>
  <w:style w:type="character" w:styleId="Uwydatnienie">
    <w:name w:val="Emphasis"/>
    <w:qFormat/>
    <w:rPr>
      <w:i/>
      <w:iCs/>
    </w:rPr>
  </w:style>
  <w:style w:type="character" w:styleId="Pogrubienie">
    <w:name w:val="Strong"/>
    <w:qFormat/>
    <w:rPr>
      <w:rFonts w:ascii="Times New Roman" w:hAnsi="Times New Roman" w:cs="Times New Roman"/>
      <w:b/>
      <w:bCs/>
    </w:rPr>
  </w:style>
  <w:style w:type="character" w:customStyle="1" w:styleId="apple-converted-space">
    <w:name w:val="apple-converted-space"/>
  </w:style>
  <w:style w:type="character" w:customStyle="1" w:styleId="Wzmianka">
    <w:name w:val="Wzmianka"/>
    <w:rPr>
      <w:color w:val="2B579A"/>
      <w:shd w:val="clear" w:color="auto" w:fill="E6E6E6"/>
    </w:rPr>
  </w:style>
  <w:style w:type="character" w:customStyle="1" w:styleId="Bullets">
    <w:name w:val="Bullets"/>
    <w:rPr>
      <w:rFonts w:ascii="OpenSymbol" w:eastAsia="OpenSymbol" w:hAnsi="OpenSymbol" w:cs="OpenSymbol"/>
    </w:rPr>
  </w:style>
  <w:style w:type="paragraph" w:customStyle="1" w:styleId="Heading">
    <w:name w:val="Heading"/>
    <w:basedOn w:val="Normalny"/>
    <w:next w:val="Tekstpodstawowy"/>
    <w:pPr>
      <w:keepNext/>
      <w:spacing w:before="240" w:after="120"/>
    </w:pPr>
    <w:rPr>
      <w:rFonts w:ascii="Liberation Sans" w:eastAsia="Tahoma" w:hAnsi="Liberation Sans" w:cs="Lohit Devanagari"/>
      <w:sz w:val="28"/>
      <w:szCs w:val="28"/>
    </w:rPr>
  </w:style>
  <w:style w:type="paragraph" w:styleId="Tekstpodstawowy">
    <w:name w:val="Body Text"/>
    <w:basedOn w:val="Normalny"/>
    <w:semiHidden/>
    <w:pPr>
      <w:spacing w:line="360" w:lineRule="auto"/>
      <w:jc w:val="both"/>
    </w:pPr>
    <w:rPr>
      <w:b/>
    </w:rPr>
  </w:style>
  <w:style w:type="paragraph" w:styleId="Lista">
    <w:name w:val="List"/>
    <w:basedOn w:val="Tekstpodstawowy"/>
    <w:semiHidden/>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pPr>
      <w:suppressLineNumbers/>
    </w:pPr>
    <w:rPr>
      <w:rFonts w:cs="Lohit Devanagari"/>
    </w:rPr>
  </w:style>
  <w:style w:type="paragraph" w:customStyle="1" w:styleId="Tekstpodstawowy22">
    <w:name w:val="Tekst podstawowy 22"/>
    <w:basedOn w:val="Normalny"/>
    <w:rPr>
      <w:b/>
      <w:bCs/>
    </w:rPr>
  </w:style>
  <w:style w:type="paragraph" w:customStyle="1" w:styleId="Default">
    <w:name w:val="Default"/>
    <w:pPr>
      <w:suppressAutoHyphens/>
      <w:autoSpaceDE w:val="0"/>
    </w:pPr>
    <w:rPr>
      <w:rFonts w:eastAsia="Calibri"/>
      <w:color w:val="000000"/>
      <w:sz w:val="24"/>
      <w:szCs w:val="24"/>
      <w:lang w:eastAsia="zh-CN"/>
    </w:rPr>
  </w:style>
  <w:style w:type="paragraph" w:styleId="NormalnyWeb">
    <w:name w:val="Normal (Web)"/>
    <w:basedOn w:val="Normalny"/>
    <w:pPr>
      <w:spacing w:before="280" w:after="280"/>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WW-TextBody">
    <w:name w:val="WW-Text Body"/>
    <w:basedOn w:val="Normalny"/>
    <w:pPr>
      <w:spacing w:line="360" w:lineRule="auto"/>
      <w:jc w:val="both"/>
    </w:pPr>
    <w:rPr>
      <w:b/>
      <w:bCs/>
      <w:color w:val="00000A"/>
    </w:rPr>
  </w:style>
  <w:style w:type="paragraph" w:customStyle="1" w:styleId="Tekstpodstawowy21">
    <w:name w:val="Tekst podstawowy 21"/>
    <w:basedOn w:val="Normalny"/>
    <w:rPr>
      <w:b/>
      <w:bCs/>
      <w:color w:val="00000A"/>
    </w:rPr>
  </w:style>
  <w:style w:type="character" w:styleId="Odwoaniedokomentarza">
    <w:name w:val="annotation reference"/>
    <w:rPr>
      <w:sz w:val="16"/>
      <w:szCs w:val="16"/>
    </w:rPr>
  </w:style>
  <w:style w:type="paragraph" w:styleId="Tekstkomentarza">
    <w:name w:val="annotation text"/>
    <w:basedOn w:val="Normalny"/>
    <w:rPr>
      <w:sz w:val="20"/>
      <w:szCs w:val="20"/>
    </w:rPr>
  </w:style>
  <w:style w:type="character" w:customStyle="1" w:styleId="Nierozpoznanawzmianka">
    <w:name w:val="Nierozpoznana wzmianka"/>
    <w:semiHidden/>
    <w:unhideWhenUsed/>
    <w:rPr>
      <w:color w:val="808080"/>
      <w:shd w:val="clear" w:color="auto" w:fill="E6E6E6"/>
    </w:rPr>
  </w:style>
  <w:style w:type="paragraph" w:styleId="Nagwek">
    <w:name w:val="header"/>
    <w:basedOn w:val="Normalny"/>
    <w:semiHidden/>
    <w:unhideWhenUsed/>
    <w:pPr>
      <w:tabs>
        <w:tab w:val="center" w:pos="4536"/>
        <w:tab w:val="right" w:pos="9072"/>
      </w:tabs>
    </w:pPr>
  </w:style>
  <w:style w:type="character" w:customStyle="1" w:styleId="NagwekZnak">
    <w:name w:val="Nagłówek Znak"/>
    <w:rPr>
      <w:sz w:val="24"/>
      <w:szCs w:val="24"/>
      <w:lang w:eastAsia="zh-CN"/>
    </w:rPr>
  </w:style>
  <w:style w:type="paragraph" w:styleId="Stopka">
    <w:name w:val="footer"/>
    <w:basedOn w:val="Normalny"/>
    <w:semiHidden/>
    <w:unhideWhenUsed/>
    <w:pPr>
      <w:tabs>
        <w:tab w:val="center" w:pos="4536"/>
        <w:tab w:val="right" w:pos="9072"/>
      </w:tabs>
    </w:pPr>
  </w:style>
  <w:style w:type="character" w:customStyle="1" w:styleId="StopkaZnak">
    <w:name w:val="Stopka Znak"/>
    <w:rPr>
      <w:sz w:val="24"/>
      <w:szCs w:val="24"/>
      <w:lang w:eastAsia="zh-CN"/>
    </w:rPr>
  </w:style>
  <w:style w:type="paragraph" w:styleId="Akapitzlist">
    <w:name w:val="List Paragraph"/>
    <w:basedOn w:val="Normalny"/>
    <w:qFormat/>
    <w:pPr>
      <w:suppressAutoHyphens w:val="0"/>
      <w:spacing w:after="160" w:line="259" w:lineRule="auto"/>
      <w:ind w:left="720"/>
    </w:pPr>
    <w:rPr>
      <w:rFonts w:ascii="Calibri" w:eastAsia="SimSun"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pl-PL"/>
    </w:rPr>
  </w:style>
  <w:style w:type="character" w:customStyle="1" w:styleId="tlid-translationtranslation">
    <w:name w:val="tlid-translation translation"/>
    <w:basedOn w:val="Domylnaczcionkaakapitu"/>
    <w:rsid w:val="00651475"/>
  </w:style>
  <w:style w:type="paragraph" w:customStyle="1" w:styleId="tre">
    <w:name w:val="tre"/>
    <w:basedOn w:val="Normalny"/>
    <w:rsid w:val="00163409"/>
    <w:pPr>
      <w:suppressAutoHyphens w:val="0"/>
      <w:spacing w:before="100" w:beforeAutospacing="1" w:after="100" w:afterAutospacing="1"/>
    </w:pPr>
    <w:rPr>
      <w:lang w:eastAsia="pl-PL"/>
    </w:rPr>
  </w:style>
  <w:style w:type="character" w:customStyle="1" w:styleId="HTML-wstpniesformatowanyZnak">
    <w:name w:val="HTML - wstępnie sformatowany Znak"/>
    <w:link w:val="HTML-wstpniesformatowany"/>
    <w:uiPriority w:val="99"/>
    <w:rsid w:val="00163409"/>
    <w:rPr>
      <w:rFonts w:ascii="Courier New" w:eastAsia="Courier New" w:hAnsi="Courier New" w:cs="Courier New"/>
    </w:rPr>
  </w:style>
  <w:style w:type="character" w:customStyle="1" w:styleId="UnresolvedMention1">
    <w:name w:val="Unresolved Mention1"/>
    <w:basedOn w:val="Domylnaczcionkaakapitu"/>
    <w:uiPriority w:val="99"/>
    <w:semiHidden/>
    <w:unhideWhenUsed/>
    <w:rsid w:val="00962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r.poznan.pl/pl/ogloszenia/praca" TargetMode="External"/><Relationship Id="rId13" Type="http://schemas.openxmlformats.org/officeDocument/2006/relationships/hyperlink" Target="mailto:iodo@igr.poznan.pl" TargetMode="External"/><Relationship Id="rId3" Type="http://schemas.openxmlformats.org/officeDocument/2006/relationships/settings" Target="settings.xml"/><Relationship Id="rId7" Type="http://schemas.openxmlformats.org/officeDocument/2006/relationships/hyperlink" Target="http://www.igr.poznan.pl/ogloszenia/praca" TargetMode="External"/><Relationship Id="rId12" Type="http://schemas.openxmlformats.org/officeDocument/2006/relationships/hyperlink" Target="mailto:nanoplant@igr.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k@igr.poznan.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gr.poznan.pl/en/announcements/job" TargetMode="External"/><Relationship Id="rId4" Type="http://schemas.openxmlformats.org/officeDocument/2006/relationships/webSettings" Target="webSettings.xml"/><Relationship Id="rId9" Type="http://schemas.openxmlformats.org/officeDocument/2006/relationships/hyperlink" Target="http://www.igr.poznan.pl/pl/ogloszenia/prac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8417</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FORMULARZ DLA OGŁOSZENIODAWCÓW</vt:lpstr>
      <vt:lpstr>FORMULARZ DLA OGŁOSZENIODAWCÓW</vt:lpstr>
    </vt:vector>
  </TitlesOfParts>
  <Company/>
  <LinksUpToDate>false</LinksUpToDate>
  <CharactersWithSpaces>9800</CharactersWithSpaces>
  <SharedDoc>false</SharedDoc>
  <HLinks>
    <vt:vector size="36" baseType="variant">
      <vt:variant>
        <vt:i4>7929876</vt:i4>
      </vt:variant>
      <vt:variant>
        <vt:i4>15</vt:i4>
      </vt:variant>
      <vt:variant>
        <vt:i4>0</vt:i4>
      </vt:variant>
      <vt:variant>
        <vt:i4>5</vt:i4>
      </vt:variant>
      <vt:variant>
        <vt:lpwstr>mailto:iodo@igr.poznan.pl</vt:lpwstr>
      </vt:variant>
      <vt:variant>
        <vt:lpwstr/>
      </vt:variant>
      <vt:variant>
        <vt:i4>6357068</vt:i4>
      </vt:variant>
      <vt:variant>
        <vt:i4>12</vt:i4>
      </vt:variant>
      <vt:variant>
        <vt:i4>0</vt:i4>
      </vt:variant>
      <vt:variant>
        <vt:i4>5</vt:i4>
      </vt:variant>
      <vt:variant>
        <vt:lpwstr>../../../../../AppData/Local/AppData/.cache/evolution/tmp/evolution-gkoczyk-31IUD8/kadry@igr.poznan.pl</vt:lpwstr>
      </vt:variant>
      <vt:variant>
        <vt:lpwstr/>
      </vt:variant>
      <vt:variant>
        <vt:i4>524356</vt:i4>
      </vt:variant>
      <vt:variant>
        <vt:i4>6</vt:i4>
      </vt:variant>
      <vt:variant>
        <vt:i4>0</vt:i4>
      </vt:variant>
      <vt:variant>
        <vt:i4>5</vt:i4>
      </vt:variant>
      <vt:variant>
        <vt:lpwstr>http://www.igr.poznan.pl/en/announcements/job</vt:lpwstr>
      </vt:variant>
      <vt:variant>
        <vt:lpwstr/>
      </vt:variant>
      <vt:variant>
        <vt:i4>4915207</vt:i4>
      </vt:variant>
      <vt:variant>
        <vt:i4>4</vt:i4>
      </vt:variant>
      <vt:variant>
        <vt:i4>0</vt:i4>
      </vt:variant>
      <vt:variant>
        <vt:i4>5</vt:i4>
      </vt:variant>
      <vt:variant>
        <vt:lpwstr>http://www.igr.poznan.pl/pl/ogloszenia/praca</vt:lpwstr>
      </vt:variant>
      <vt:variant>
        <vt:lpwstr/>
      </vt:variant>
      <vt:variant>
        <vt:i4>4915207</vt:i4>
      </vt:variant>
      <vt:variant>
        <vt:i4>2</vt:i4>
      </vt:variant>
      <vt:variant>
        <vt:i4>0</vt:i4>
      </vt:variant>
      <vt:variant>
        <vt:i4>5</vt:i4>
      </vt:variant>
      <vt:variant>
        <vt:lpwstr>http://www.igr.poznan.pl/pl/ogloszenia/praca</vt:lpwstr>
      </vt:variant>
      <vt:variant>
        <vt:lpwstr/>
      </vt:variant>
      <vt:variant>
        <vt:i4>5963845</vt:i4>
      </vt:variant>
      <vt:variant>
        <vt:i4>0</vt:i4>
      </vt:variant>
      <vt:variant>
        <vt:i4>0</vt:i4>
      </vt:variant>
      <vt:variant>
        <vt:i4>5</vt:i4>
      </vt:variant>
      <vt:variant>
        <vt:lpwstr>http://www.igr.poznan.pl/ogloszenia/praca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DLA OGŁOSZENIODAWCÓW</dc:title>
  <dc:creator/>
  <cp:lastModifiedBy/>
  <cp:revision>1</cp:revision>
  <cp:lastPrinted>2019-10-16T10:25:00Z</cp:lastPrinted>
  <dcterms:created xsi:type="dcterms:W3CDTF">2019-12-20T11:32:00Z</dcterms:created>
  <dcterms:modified xsi:type="dcterms:W3CDTF">2019-12-20T11:32:00Z</dcterms:modified>
</cp:coreProperties>
</file>