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33BC" w14:textId="77777777" w:rsidR="003D6598" w:rsidRPr="0060099D" w:rsidRDefault="003D6598" w:rsidP="003D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6E979560" w14:textId="77777777" w:rsidR="003D6598" w:rsidRPr="0060099D" w:rsidRDefault="003D6598" w:rsidP="003D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- </w:t>
      </w: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Zamówienia publiczne</w:t>
      </w:r>
    </w:p>
    <w:p w14:paraId="484A7B29" w14:textId="77777777" w:rsidR="003D6598" w:rsidRPr="0060099D" w:rsidRDefault="003D6598" w:rsidP="003D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C63B453" w14:textId="77777777" w:rsidR="003D6598" w:rsidRPr="0060099D" w:rsidRDefault="003D6598" w:rsidP="003D65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4809CB96" w14:textId="77777777" w:rsidR="003D6598" w:rsidRDefault="003D6598" w:rsidP="003D65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AD42803" w14:textId="77777777" w:rsidR="003D6598" w:rsidRPr="0060099D" w:rsidRDefault="003D6598" w:rsidP="003D65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80FD1DB" w14:textId="77777777" w:rsidR="003D6598" w:rsidRPr="00225B7A" w:rsidRDefault="003D6598" w:rsidP="003D65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>Administratorem Pani/Pana danych osobowych jest Zespó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 xml:space="preserve"> Szkół Centrum Kształcenia Rolniczego im. Ziemi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Dobrzyńskiej 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Nadrożu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</w:rPr>
        <w:t>adres</w:t>
      </w:r>
      <w:r w:rsidRPr="00225B7A">
        <w:rPr>
          <w:rFonts w:ascii="Times New Roman" w:hAnsi="Times New Roman"/>
          <w:sz w:val="20"/>
          <w:szCs w:val="20"/>
        </w:rPr>
        <w:t xml:space="preserve"> kontaktowy: </w:t>
      </w:r>
      <w:proofErr w:type="spellStart"/>
      <w:r w:rsidRPr="00225B7A">
        <w:rPr>
          <w:rFonts w:ascii="Times New Roman" w:hAnsi="Times New Roman"/>
          <w:sz w:val="20"/>
          <w:szCs w:val="20"/>
        </w:rPr>
        <w:t>Nadróż</w:t>
      </w:r>
      <w:proofErr w:type="spellEnd"/>
      <w:r w:rsidRPr="00225B7A">
        <w:rPr>
          <w:rFonts w:ascii="Times New Roman" w:hAnsi="Times New Roman"/>
          <w:sz w:val="20"/>
          <w:szCs w:val="20"/>
        </w:rPr>
        <w:t xml:space="preserve"> 1, 87-515 Rogowo</w:t>
      </w:r>
    </w:p>
    <w:p w14:paraId="11F2A570" w14:textId="77777777" w:rsidR="003D6598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wyznaczył Inspektora ochrony danych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, z którym może się Pani/Pan skontaktować poprzez 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mail: </w:t>
      </w:r>
      <w:hyperlink r:id="rId7" w:history="1"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sekretariat@zs4nadroz.pl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2DCA5BCF" w14:textId="0B4683D3" w:rsidR="003D6598" w:rsidRPr="003D6598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286834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 xml:space="preserve">, wynikającego z aktów prawnych związanych z realizacją zadań administratora, tj. związanym z postępowaniem o udzielenie zamówienia publicznego </w:t>
      </w:r>
      <w:proofErr w:type="spellStart"/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341D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„Sprzedaż ziarna zboża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kukurydzy</w:t>
      </w:r>
      <w:r w:rsidRPr="008341D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3D659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z Gospodarstwa Szkolnego Zespołu Szkół Centrum Kształcenia Rolniczego im. Ziemi Dobrzyńskiej w </w:t>
      </w:r>
      <w:proofErr w:type="spellStart"/>
      <w:r w:rsidRPr="003D659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Nadrożu</w:t>
      </w:r>
      <w:proofErr w:type="spellEnd"/>
      <w:r w:rsidRPr="003D659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”</w:t>
      </w:r>
    </w:p>
    <w:p w14:paraId="4730D2C4" w14:textId="77777777" w:rsidR="003D6598" w:rsidRPr="00286834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b/>
          <w:i/>
          <w:sz w:val="18"/>
        </w:rPr>
        <w:t xml:space="preserve"> 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prowadzonym w trybie Zapytania ofertowego stosownie do ustawy z dnia 11 września 2019 roku  Prawo zamówień publicznych oraz innych obowiązujących przepisów prawa.</w:t>
      </w:r>
    </w:p>
    <w:p w14:paraId="37127661" w14:textId="77777777" w:rsidR="003D6598" w:rsidRPr="00B2620C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, odbiorcami Pani/Pana danych osobowych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o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soby lub podmioty, którym udostępniona zostanie dokumentacja postępowania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oparciu o art. 18 ust. 1 oraz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art. 74 Ustawy z dnia 11 września 2019 roku Prawo zamówień publicznych.</w:t>
      </w:r>
    </w:p>
    <w:p w14:paraId="5A544486" w14:textId="77777777" w:rsidR="003D6598" w:rsidRPr="00B536E2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Pani/Pana d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ane osobowe przechowywane będą przez okres niezbędny do realizacji celu dla jakiego zostały zebrane lub zgodnie z art. 78 Ustawy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dnia 11 września 2019 roku Prawo zamówień publicznych,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przez okres 4 lat od dnia zakończenia postępowania o udzielenie zamówienia, a jeżeli czas trwania umowy przekracza 4 lata, okres przechowywania obejmuje cały czas trwania umowy. </w:t>
      </w:r>
    </w:p>
    <w:p w14:paraId="6DD5A7FC" w14:textId="77777777" w:rsidR="003D6598" w:rsidRPr="00B2620C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związku z przetwarzaniem Pani/Pana danych osobowych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przysługują Pani/Panu następujące prawa: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14:paraId="389A708C" w14:textId="77777777" w:rsidR="003D6598" w:rsidRPr="00B2620C" w:rsidRDefault="003D6598" w:rsidP="003D65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17DC8A65" w14:textId="77777777" w:rsidR="003D6598" w:rsidRPr="00B2620C" w:rsidRDefault="003D6598" w:rsidP="003D65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sprostowania danych, na podstawie art. 16 Rozporządzenia;</w:t>
      </w:r>
    </w:p>
    <w:p w14:paraId="02B60EE0" w14:textId="77777777" w:rsidR="003D6598" w:rsidRPr="00B2620C" w:rsidRDefault="003D6598" w:rsidP="003D65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danych, na podstawie art. 18 Rozporządzenia, z zastrzeżeniem przypadków, o których mowa w art. 18 ust 2 Rozporządzenia.</w:t>
      </w:r>
    </w:p>
    <w:p w14:paraId="1D65541C" w14:textId="77777777" w:rsidR="003D6598" w:rsidRPr="00B2620C" w:rsidRDefault="003D6598" w:rsidP="003D6598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zakresie, w jakim przetwarzanie odbywa się na podstawie udzielonej przez Panią/Pana zgody ma Pani/Pan prawo do wycofania tej zgody w dowolnym momencie (poprzez kontakt z Administratorem)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53587A82" w14:textId="77777777" w:rsidR="003D6598" w:rsidRPr="00B536E2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Prezesa Urzędu Ochrony Danych Osobowych (adres Urząd Ochrony Danych Osobowych, ul. Stawki 2,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>00 - 193 Warszawa), gdy uzna Pani/Pan, iż przetwarzanie danych osobowych narusza przepisy Rozporządzenia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0460B0E3" w14:textId="77777777" w:rsidR="003D6598" w:rsidRPr="00B2620C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0C6E97E9" w14:textId="77777777" w:rsidR="003D6598" w:rsidRPr="00B536E2" w:rsidRDefault="003D6598" w:rsidP="003D65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Administrator nie przekazuje 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1F99299" w14:textId="77777777" w:rsidR="00B64F1A" w:rsidRDefault="00B64F1A"/>
    <w:sectPr w:rsidR="00B64F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B4C7" w14:textId="77777777" w:rsidR="002E0481" w:rsidRDefault="002E0481" w:rsidP="003D6598">
      <w:pPr>
        <w:spacing w:after="0" w:line="240" w:lineRule="auto"/>
      </w:pPr>
      <w:r>
        <w:separator/>
      </w:r>
    </w:p>
  </w:endnote>
  <w:endnote w:type="continuationSeparator" w:id="0">
    <w:p w14:paraId="1B0DB406" w14:textId="77777777" w:rsidR="002E0481" w:rsidRDefault="002E0481" w:rsidP="003D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B82E" w14:textId="77777777" w:rsidR="002E0481" w:rsidRDefault="002E0481" w:rsidP="003D6598">
      <w:pPr>
        <w:spacing w:after="0" w:line="240" w:lineRule="auto"/>
      </w:pPr>
      <w:r>
        <w:separator/>
      </w:r>
    </w:p>
  </w:footnote>
  <w:footnote w:type="continuationSeparator" w:id="0">
    <w:p w14:paraId="7D5A9826" w14:textId="77777777" w:rsidR="002E0481" w:rsidRDefault="002E0481" w:rsidP="003D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081D" w14:textId="44614E6C" w:rsidR="003D6598" w:rsidRPr="00D6637D" w:rsidRDefault="003D6598" w:rsidP="003D659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</w:pPr>
    <w:bookmarkStart w:id="0" w:name="_Hlk77748084"/>
    <w:bookmarkStart w:id="1" w:name="_Hlk77748085"/>
    <w:bookmarkStart w:id="2" w:name="_Hlk77748086"/>
    <w:bookmarkStart w:id="3" w:name="_Hlk77748087"/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Załącznik Nr </w:t>
    </w: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4</w:t>
    </w:r>
  </w:p>
  <w:p w14:paraId="4AA62CBB" w14:textId="77777777" w:rsidR="003D6598" w:rsidRPr="00D6637D" w:rsidRDefault="003D6598" w:rsidP="003D659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</w:pP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do Zapytania Ofertowego </w:t>
    </w:r>
  </w:p>
  <w:p w14:paraId="640EE6DC" w14:textId="7A420C5A" w:rsidR="003D6598" w:rsidRPr="003D6598" w:rsidRDefault="003D6598" w:rsidP="003D659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x-none"/>
      </w:rPr>
    </w:pPr>
    <w:r w:rsidRPr="003D6598">
      <w:rPr>
        <w:rFonts w:ascii="Times New Roman" w:eastAsia="Times New Roman" w:hAnsi="Times New Roman"/>
        <w:i/>
        <w:iCs/>
        <w:sz w:val="16"/>
        <w:szCs w:val="20"/>
        <w:lang w:eastAsia="x-none"/>
      </w:rPr>
      <w:t xml:space="preserve">nr ZSCKR.271.18.2023 </w:t>
    </w:r>
  </w:p>
  <w:p w14:paraId="2ABB7977" w14:textId="06C7BC32" w:rsidR="003D6598" w:rsidRPr="004436E5" w:rsidRDefault="003D6598" w:rsidP="003D6598">
    <w:pPr>
      <w:pStyle w:val="Nagwek"/>
      <w:jc w:val="right"/>
      <w:rPr>
        <w:rFonts w:ascii="Times New Roman" w:hAnsi="Times New Roman"/>
        <w:i/>
        <w:iCs/>
        <w:sz w:val="16"/>
        <w:szCs w:val="20"/>
      </w:rPr>
    </w:pPr>
    <w:r w:rsidRPr="004436E5">
      <w:rPr>
        <w:rFonts w:ascii="Times New Roman" w:eastAsia="Times New Roman" w:hAnsi="Times New Roman"/>
        <w:i/>
        <w:iCs/>
        <w:sz w:val="16"/>
        <w:szCs w:val="20"/>
        <w:lang w:eastAsia="pl-PL"/>
      </w:rPr>
      <w:t>z dnia 2</w:t>
    </w:r>
    <w:r w:rsidR="00A2099C">
      <w:rPr>
        <w:rFonts w:ascii="Times New Roman" w:eastAsia="Times New Roman" w:hAnsi="Times New Roman"/>
        <w:i/>
        <w:iCs/>
        <w:sz w:val="16"/>
        <w:szCs w:val="20"/>
        <w:lang w:eastAsia="pl-PL"/>
      </w:rPr>
      <w:t>9</w:t>
    </w:r>
    <w:r w:rsidR="004436E5" w:rsidRPr="004436E5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wrześni</w:t>
    </w:r>
    <w:r w:rsidRPr="004436E5">
      <w:rPr>
        <w:rFonts w:ascii="Times New Roman" w:eastAsia="Times New Roman" w:hAnsi="Times New Roman"/>
        <w:i/>
        <w:iCs/>
        <w:sz w:val="16"/>
        <w:szCs w:val="20"/>
        <w:lang w:eastAsia="pl-PL"/>
      </w:rPr>
      <w:t>a 2023 roku</w:t>
    </w:r>
    <w:bookmarkEnd w:id="0"/>
    <w:bookmarkEnd w:id="1"/>
    <w:bookmarkEnd w:id="2"/>
    <w:bookmarkEnd w:id="3"/>
  </w:p>
  <w:p w14:paraId="7181B553" w14:textId="044ACB2E" w:rsidR="003D6598" w:rsidRDefault="003D6598">
    <w:pPr>
      <w:pStyle w:val="Nagwek"/>
    </w:pPr>
  </w:p>
  <w:p w14:paraId="78527C71" w14:textId="77777777" w:rsidR="003D6598" w:rsidRDefault="003D6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7B2"/>
    <w:multiLevelType w:val="hybridMultilevel"/>
    <w:tmpl w:val="7C369E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A1E7A"/>
    <w:multiLevelType w:val="multilevel"/>
    <w:tmpl w:val="DDAE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8"/>
    <w:rsid w:val="0026104B"/>
    <w:rsid w:val="002E0481"/>
    <w:rsid w:val="003D6598"/>
    <w:rsid w:val="004436E5"/>
    <w:rsid w:val="00A2099C"/>
    <w:rsid w:val="00B64F1A"/>
    <w:rsid w:val="00E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20E6"/>
  <w15:chartTrackingRefBased/>
  <w15:docId w15:val="{7E92B2BF-C820-47C1-B52E-F1C07D76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5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D65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2023-09-20T09:48:00Z</dcterms:created>
  <dcterms:modified xsi:type="dcterms:W3CDTF">2023-09-28T07:45:00Z</dcterms:modified>
</cp:coreProperties>
</file>