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7" w:type="dxa"/>
        <w:tblInd w:w="49" w:type="dxa"/>
        <w:tblCellMar>
          <w:left w:w="70" w:type="dxa"/>
          <w:right w:w="70" w:type="dxa"/>
        </w:tblCellMar>
        <w:tblLook w:val="04A0"/>
      </w:tblPr>
      <w:tblGrid>
        <w:gridCol w:w="474"/>
        <w:gridCol w:w="14"/>
        <w:gridCol w:w="3233"/>
        <w:gridCol w:w="907"/>
        <w:gridCol w:w="55"/>
        <w:gridCol w:w="30"/>
        <w:gridCol w:w="597"/>
        <w:gridCol w:w="537"/>
        <w:gridCol w:w="461"/>
        <w:gridCol w:w="800"/>
        <w:gridCol w:w="575"/>
        <w:gridCol w:w="225"/>
        <w:gridCol w:w="298"/>
        <w:gridCol w:w="765"/>
        <w:gridCol w:w="57"/>
        <w:gridCol w:w="748"/>
        <w:gridCol w:w="607"/>
        <w:gridCol w:w="57"/>
        <w:gridCol w:w="268"/>
        <w:gridCol w:w="799"/>
        <w:gridCol w:w="801"/>
        <w:gridCol w:w="739"/>
        <w:gridCol w:w="1580"/>
      </w:tblGrid>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Strona 1</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80"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49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35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925"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895"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359"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1: </w:t>
            </w:r>
            <w:r w:rsidRPr="003A74E5">
              <w:rPr>
                <w:rFonts w:ascii="Arial" w:eastAsia="Times New Roman" w:hAnsi="Arial" w:cs="Arial"/>
                <w:color w:val="000000"/>
                <w:lang w:eastAsia="pl-PL"/>
              </w:rPr>
              <w:t>JAJA</w:t>
            </w: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925" w:type="dxa"/>
            <w:gridSpan w:val="4"/>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gridAfter w:val="2"/>
          <w:wAfter w:w="2319" w:type="dxa"/>
          <w:trHeight w:val="285"/>
        </w:trPr>
        <w:tc>
          <w:tcPr>
            <w:tcW w:w="4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120"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35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92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gridAfter w:val="2"/>
          <w:wAfter w:w="2319" w:type="dxa"/>
          <w:trHeight w:val="600"/>
        </w:trPr>
        <w:tc>
          <w:tcPr>
            <w:tcW w:w="488"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61"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20" w:type="dxa"/>
            <w:gridSpan w:val="3"/>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5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925" w:type="dxa"/>
            <w:gridSpan w:val="4"/>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330"/>
        </w:trPr>
        <w:tc>
          <w:tcPr>
            <w:tcW w:w="48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23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120" w:type="dxa"/>
            <w:gridSpan w:val="3"/>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355"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925"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gridAfter w:val="2"/>
          <w:wAfter w:w="2319" w:type="dxa"/>
          <w:trHeight w:val="375"/>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Jaja L "0"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239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3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925" w:type="dxa"/>
            <w:gridSpan w:val="4"/>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w:t>
            </w: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val="restart"/>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72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8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color w:val="000000"/>
                <w:sz w:val="24"/>
                <w:szCs w:val="24"/>
                <w:lang w:eastAsia="pl-PL"/>
              </w:rPr>
            </w:pPr>
            <w:r w:rsidRPr="003A74E5">
              <w:rPr>
                <w:rFonts w:ascii="Czcionka tekstu podstawowego" w:eastAsia="Times New Roman" w:hAnsi="Czcionka tekstu podstawowego" w:cs="Arial"/>
                <w:color w:val="000000"/>
                <w:sz w:val="24"/>
                <w:szCs w:val="24"/>
                <w:lang w:eastAsia="pl-PL"/>
              </w:rPr>
              <w:t>Strona 2</w:t>
            </w: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3000" w:type="dxa"/>
            <w:gridSpan w:val="6"/>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52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7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64"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067"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302"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2: </w:t>
            </w:r>
            <w:r w:rsidRPr="003A74E5">
              <w:rPr>
                <w:rFonts w:ascii="Arial" w:eastAsia="Times New Roman" w:hAnsi="Arial" w:cs="Arial"/>
                <w:color w:val="000000"/>
                <w:lang w:eastAsia="pl-PL"/>
              </w:rPr>
              <w:t>PRODUKTY MLECZARSKIE</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8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3000"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równoważnego oferowanego przez Wykonawcę        z określeniem gramatury</w:t>
            </w:r>
          </w:p>
        </w:tc>
        <w:tc>
          <w:tcPr>
            <w:tcW w:w="5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5"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6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06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09" w:type="dxa"/>
            <w:gridSpan w:val="4"/>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000" w:type="dxa"/>
            <w:gridSpan w:val="6"/>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23"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64"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7"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4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58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09"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3000" w:type="dxa"/>
            <w:gridSpan w:val="6"/>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523"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5"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7"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40"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Masło ekstra 200g</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Margaryna 250g Kasia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mini kostka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żółty </w:t>
            </w:r>
            <w:proofErr w:type="spellStart"/>
            <w:r w:rsidRPr="003A74E5">
              <w:rPr>
                <w:rFonts w:ascii="Times New Roman" w:eastAsia="Times New Roman" w:hAnsi="Times New Roman" w:cs="Times New Roman"/>
                <w:color w:val="000000"/>
                <w:sz w:val="28"/>
                <w:szCs w:val="28"/>
                <w:lang w:eastAsia="pl-PL"/>
              </w:rPr>
              <w:t>mazdamer</w:t>
            </w:r>
            <w:proofErr w:type="spellEnd"/>
            <w:r w:rsidRPr="003A74E5">
              <w:rPr>
                <w:rFonts w:ascii="Times New Roman" w:eastAsia="Times New Roman" w:hAnsi="Times New Roman" w:cs="Times New Roman"/>
                <w:color w:val="000000"/>
                <w:sz w:val="28"/>
                <w:szCs w:val="28"/>
                <w:lang w:eastAsia="pl-PL"/>
              </w:rPr>
              <w:t xml:space="preserve">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topiony w kubku 150g (różne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Danonek</w:t>
            </w:r>
            <w:proofErr w:type="spellEnd"/>
            <w:r w:rsidRPr="003A74E5">
              <w:rPr>
                <w:rFonts w:ascii="Times New Roman" w:eastAsia="Times New Roman" w:hAnsi="Times New Roman" w:cs="Times New Roman"/>
                <w:color w:val="000000"/>
                <w:sz w:val="28"/>
                <w:szCs w:val="28"/>
                <w:lang w:eastAsia="pl-PL"/>
              </w:rPr>
              <w:t xml:space="preserve"> mega 90g (</w:t>
            </w:r>
            <w:proofErr w:type="spellStart"/>
            <w:r w:rsidRPr="003A74E5">
              <w:rPr>
                <w:rFonts w:ascii="Times New Roman" w:eastAsia="Times New Roman" w:hAnsi="Times New Roman" w:cs="Times New Roman"/>
                <w:color w:val="000000"/>
                <w:sz w:val="28"/>
                <w:szCs w:val="28"/>
                <w:lang w:eastAsia="pl-PL"/>
              </w:rPr>
              <w:t>rózne</w:t>
            </w:r>
            <w:proofErr w:type="spellEnd"/>
            <w:r w:rsidRPr="003A74E5">
              <w:rPr>
                <w:rFonts w:ascii="Times New Roman" w:eastAsia="Times New Roman" w:hAnsi="Times New Roman" w:cs="Times New Roman"/>
                <w:color w:val="000000"/>
                <w:sz w:val="28"/>
                <w:szCs w:val="28"/>
                <w:lang w:eastAsia="pl-PL"/>
              </w:rPr>
              <w:t xml:space="preserv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twarogowy krajanka półtłusty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Twaróg sernikowy w wiaderku 1kg</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op.</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D75B2A">
        <w:trPr>
          <w:trHeight w:val="159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butelka 230- 250g, skład: cukru &lt;10 %, typu: drink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Jogurt Twist 0% firmy </w:t>
            </w:r>
            <w:proofErr w:type="spellStart"/>
            <w:r w:rsidRPr="003A74E5">
              <w:rPr>
                <w:rFonts w:ascii="Times New Roman" w:eastAsia="Times New Roman" w:hAnsi="Times New Roman" w:cs="Times New Roman"/>
                <w:color w:val="000000"/>
                <w:sz w:val="28"/>
                <w:szCs w:val="28"/>
                <w:lang w:eastAsia="pl-PL"/>
              </w:rPr>
              <w:t>Bakoma</w:t>
            </w:r>
            <w:proofErr w:type="spellEnd"/>
            <w:r w:rsidRPr="003A74E5">
              <w:rPr>
                <w:rFonts w:ascii="Times New Roman" w:eastAsia="Times New Roman" w:hAnsi="Times New Roman" w:cs="Times New Roman"/>
                <w:color w:val="000000"/>
                <w:sz w:val="28"/>
                <w:szCs w:val="28"/>
                <w:lang w:eastAsia="pl-PL"/>
              </w:rPr>
              <w:t xml:space="preserve">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4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 kubeczek ≥150g, skład: cukry ≤10%, typu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0%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8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 kubeczek ≥175g,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z </w:t>
            </w:r>
            <w:proofErr w:type="spellStart"/>
            <w:r w:rsidRPr="003A74E5">
              <w:rPr>
                <w:rFonts w:ascii="Times New Roman" w:eastAsia="Times New Roman" w:hAnsi="Times New Roman" w:cs="Times New Roman"/>
                <w:color w:val="000000"/>
                <w:sz w:val="28"/>
                <w:szCs w:val="28"/>
                <w:lang w:eastAsia="pl-PL"/>
              </w:rPr>
              <w:t>musli</w:t>
            </w:r>
            <w:proofErr w:type="spellEnd"/>
            <w:r w:rsidRPr="003A74E5">
              <w:rPr>
                <w:rFonts w:ascii="Times New Roman" w:eastAsia="Times New Roman" w:hAnsi="Times New Roman" w:cs="Times New Roman"/>
                <w:color w:val="000000"/>
                <w:sz w:val="28"/>
                <w:szCs w:val="28"/>
                <w:lang w:eastAsia="pl-PL"/>
              </w:rPr>
              <w:t>- 150g,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z owsianką- 180g,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do picia, 100g, bez konserwantów i sztucznych aromatów i barwników, buteleczka  typu </w:t>
            </w:r>
            <w:proofErr w:type="spellStart"/>
            <w:r w:rsidRPr="003A74E5">
              <w:rPr>
                <w:rFonts w:ascii="Times New Roman" w:eastAsia="Times New Roman" w:hAnsi="Times New Roman" w:cs="Times New Roman"/>
                <w:color w:val="000000"/>
                <w:sz w:val="28"/>
                <w:szCs w:val="28"/>
                <w:lang w:eastAsia="pl-PL"/>
              </w:rPr>
              <w:t>Danonki</w:t>
            </w:r>
            <w:proofErr w:type="spellEnd"/>
            <w:r w:rsidRPr="003A74E5">
              <w:rPr>
                <w:rFonts w:ascii="Times New Roman" w:eastAsia="Times New Roman" w:hAnsi="Times New Roman" w:cs="Times New Roman"/>
                <w:color w:val="000000"/>
                <w:sz w:val="28"/>
                <w:szCs w:val="28"/>
                <w:lang w:eastAsia="pl-PL"/>
              </w:rPr>
              <w:t xml:space="preserve"> </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Napój z odtłuszczonego mleka, czekolady i orzechów laskowych, 200 ml, skład: cukry ≤10%, typu </w:t>
            </w:r>
            <w:proofErr w:type="spellStart"/>
            <w:r w:rsidRPr="003A74E5">
              <w:rPr>
                <w:rFonts w:ascii="Times New Roman" w:eastAsia="Times New Roman" w:hAnsi="Times New Roman" w:cs="Times New Roman"/>
                <w:color w:val="000000"/>
                <w:sz w:val="28"/>
                <w:szCs w:val="28"/>
                <w:lang w:eastAsia="pl-PL"/>
              </w:rPr>
              <w:t>Zott</w:t>
            </w:r>
            <w:proofErr w:type="spellEnd"/>
            <w:r w:rsidRPr="003A74E5">
              <w:rPr>
                <w:rFonts w:ascii="Times New Roman" w:eastAsia="Times New Roman" w:hAnsi="Times New Roman" w:cs="Times New Roman"/>
                <w:color w:val="000000"/>
                <w:sz w:val="28"/>
                <w:szCs w:val="28"/>
                <w:lang w:eastAsia="pl-PL"/>
              </w:rPr>
              <w:t xml:space="preserve"> Monte Drink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01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4209" w:type="dxa"/>
            <w:gridSpan w:val="4"/>
            <w:tcBorders>
              <w:top w:val="nil"/>
              <w:left w:val="nil"/>
              <w:bottom w:val="nil"/>
              <w:right w:val="nil"/>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saszetka z nakrętką, skład: cukry &lt; 10%, bez konserwantów i sztucznych barwników, 70g typu DANONE lub równoważny</w:t>
            </w:r>
          </w:p>
        </w:tc>
        <w:tc>
          <w:tcPr>
            <w:tcW w:w="3000" w:type="dxa"/>
            <w:gridSpan w:val="6"/>
            <w:tcBorders>
              <w:top w:val="nil"/>
              <w:left w:val="single" w:sz="4" w:space="0" w:color="auto"/>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4209" w:type="dxa"/>
            <w:gridSpan w:val="4"/>
            <w:tcBorders>
              <w:top w:val="single" w:sz="4" w:space="0" w:color="auto"/>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Mus owocowy100% bez dodatku cukru, saszetka z nakretką,100g typu Kubuś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3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Sok owocowy (100% owoców) bez dodatku cukru, saszetka z nakrętką, 200ml typu LEON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3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granulowany z wsadem truskawkowym ( w osobnym pojemniczku) typu Serek wiejski z truskawkami- Piątnica lub równoważny; 120g serka+30g wsadu truskawkowego, </w:t>
            </w:r>
            <w:proofErr w:type="spellStart"/>
            <w:r w:rsidRPr="003A74E5">
              <w:rPr>
                <w:rFonts w:ascii="Times New Roman" w:eastAsia="Times New Roman" w:hAnsi="Times New Roman" w:cs="Times New Roman"/>
                <w:color w:val="000000"/>
                <w:sz w:val="28"/>
                <w:szCs w:val="28"/>
                <w:lang w:eastAsia="pl-PL"/>
              </w:rPr>
              <w:t>cukry≤</w:t>
            </w:r>
            <w:proofErr w:type="spellEnd"/>
            <w:r w:rsidRPr="003A74E5">
              <w:rPr>
                <w:rFonts w:ascii="Times New Roman" w:eastAsia="Times New Roman" w:hAnsi="Times New Roman" w:cs="Times New Roman"/>
                <w:color w:val="000000"/>
                <w:sz w:val="28"/>
                <w:szCs w:val="28"/>
                <w:lang w:eastAsia="pl-PL"/>
              </w:rPr>
              <w:t xml:space="preserve"> 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32</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9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Twarozek</w:t>
            </w:r>
            <w:proofErr w:type="spellEnd"/>
            <w:r w:rsidRPr="003A74E5">
              <w:rPr>
                <w:rFonts w:ascii="Times New Roman" w:eastAsia="Times New Roman" w:hAnsi="Times New Roman" w:cs="Times New Roman"/>
                <w:color w:val="000000"/>
                <w:sz w:val="28"/>
                <w:szCs w:val="28"/>
                <w:lang w:eastAsia="pl-PL"/>
              </w:rPr>
              <w:t xml:space="preserve"> Jogo wiejski w kubku 200g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D75B2A">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Mleko waniliowe- kartonik z rurką, 200ml, skład: cukry &lt;10%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naturalny (styl grecki), kremowy, gęsty, do sałatek, sosów i deserów, ≤ 10% tłuszczu, 340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Śmietana 18% kubek 400g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w:t>
            </w:r>
            <w:proofErr w:type="spellStart"/>
            <w:r w:rsidRPr="003A74E5">
              <w:rPr>
                <w:rFonts w:ascii="Times New Roman" w:eastAsia="Times New Roman" w:hAnsi="Times New Roman" w:cs="Times New Roman"/>
                <w:color w:val="000000"/>
                <w:sz w:val="28"/>
                <w:szCs w:val="28"/>
                <w:lang w:eastAsia="pl-PL"/>
              </w:rPr>
              <w:t>Mozzarella</w:t>
            </w:r>
            <w:proofErr w:type="spellEnd"/>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Ser Feta Light, op. 270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Hochland</w:t>
            </w:r>
            <w:proofErr w:type="spellEnd"/>
            <w:r w:rsidRPr="003A74E5">
              <w:rPr>
                <w:rFonts w:ascii="Times New Roman" w:eastAsia="Times New Roman" w:hAnsi="Times New Roman" w:cs="Times New Roman"/>
                <w:color w:val="000000"/>
                <w:sz w:val="28"/>
                <w:szCs w:val="28"/>
                <w:lang w:eastAsia="pl-PL"/>
              </w:rPr>
              <w:t xml:space="preserve"> kanapkowy 150g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540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5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Almette</w:t>
            </w:r>
            <w:proofErr w:type="spellEnd"/>
            <w:r w:rsidRPr="003A74E5">
              <w:rPr>
                <w:rFonts w:ascii="Times New Roman" w:eastAsia="Times New Roman" w:hAnsi="Times New Roman" w:cs="Times New Roman"/>
                <w:color w:val="000000"/>
                <w:sz w:val="28"/>
                <w:szCs w:val="28"/>
                <w:lang w:eastAsia="pl-PL"/>
              </w:rPr>
              <w:t xml:space="preserve"> 150g </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7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r w:rsidRPr="003A74E5">
              <w:rPr>
                <w:rFonts w:ascii="Czcionka tekstu podstawowego" w:eastAsia="Times New Roman" w:hAnsi="Czcionka tekstu podstawowego" w:cs="Arial"/>
                <w:b/>
                <w:bCs/>
                <w:color w:val="000000"/>
                <w:sz w:val="28"/>
                <w:szCs w:val="28"/>
                <w:lang w:eastAsia="pl-PL"/>
              </w:rPr>
              <w:t>RAZEM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xml:space="preserve">UWAGA : </w:t>
            </w:r>
            <w:proofErr w:type="spellStart"/>
            <w:r w:rsidRPr="003A74E5">
              <w:rPr>
                <w:rFonts w:ascii="Arial" w:eastAsia="Times New Roman" w:hAnsi="Arial" w:cs="Arial"/>
                <w:color w:val="000000"/>
                <w:lang w:eastAsia="pl-PL"/>
              </w:rPr>
              <w:t>Zamawiajacy</w:t>
            </w:r>
            <w:proofErr w:type="spellEnd"/>
            <w:r w:rsidRPr="003A74E5">
              <w:rPr>
                <w:rFonts w:ascii="Arial" w:eastAsia="Times New Roman" w:hAnsi="Arial" w:cs="Arial"/>
                <w:color w:val="000000"/>
                <w:lang w:eastAsia="pl-PL"/>
              </w:rPr>
              <w:t xml:space="preserve"> wymaga wypełnienia wszystkich pól Formularza </w:t>
            </w:r>
          </w:p>
        </w:tc>
        <w:tc>
          <w:tcPr>
            <w:tcW w:w="6944" w:type="dxa"/>
            <w:gridSpan w:val="1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asortymentowo - cenowego dla wybranej przez siebie CZĘŚCI.</w:t>
            </w:r>
          </w:p>
        </w:tc>
      </w:tr>
      <w:tr w:rsidR="003A74E5" w:rsidRPr="003A74E5" w:rsidTr="00D75B2A">
        <w:trPr>
          <w:trHeight w:val="21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033"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2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162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nil"/>
              <w:left w:val="nil"/>
              <w:bottom w:val="nil"/>
              <w:right w:val="nil"/>
            </w:tcBorders>
            <w:shd w:val="clear" w:color="auto" w:fill="auto"/>
            <w:vAlign w:val="center"/>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sz w:val="24"/>
                <w:szCs w:val="24"/>
                <w:lang w:eastAsia="pl-PL"/>
              </w:rPr>
              <w:t>UWAGA:</w:t>
            </w:r>
            <w:r w:rsidRPr="003A74E5">
              <w:rPr>
                <w:rFonts w:ascii="Arial" w:eastAsia="Times New Roman" w:hAnsi="Arial" w:cs="Arial"/>
                <w:color w:val="000000"/>
                <w:lang w:eastAsia="pl-PL"/>
              </w:rPr>
              <w:t xml:space="preserve">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6"/>
                <w:szCs w:val="16"/>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bl>
    <w:p w:rsidR="0037733A" w:rsidRDefault="0037733A"/>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tbl>
      <w:tblPr>
        <w:tblW w:w="12580" w:type="dxa"/>
        <w:tblInd w:w="49" w:type="dxa"/>
        <w:tblCellMar>
          <w:left w:w="70" w:type="dxa"/>
          <w:right w:w="70" w:type="dxa"/>
        </w:tblCellMar>
        <w:tblLook w:val="04A0"/>
      </w:tblPr>
      <w:tblGrid>
        <w:gridCol w:w="474"/>
        <w:gridCol w:w="4280"/>
        <w:gridCol w:w="723"/>
        <w:gridCol w:w="718"/>
        <w:gridCol w:w="800"/>
        <w:gridCol w:w="800"/>
        <w:gridCol w:w="1240"/>
        <w:gridCol w:w="1820"/>
        <w:gridCol w:w="17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3</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36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70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9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3 : </w:t>
            </w:r>
            <w:r w:rsidRPr="003A74E5">
              <w:rPr>
                <w:rFonts w:ascii="Arial" w:eastAsia="Times New Roman" w:hAnsi="Arial" w:cs="Arial"/>
                <w:color w:val="000000"/>
                <w:lang w:eastAsia="pl-PL"/>
              </w:rPr>
              <w:t xml:space="preserve">WARZYWA I OWOCE ŚWIEŻE </w:t>
            </w: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8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8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2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82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Karotka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marchew (czerwiec)</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Pietruszka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Seler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292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Cytryny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Natka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Koperek</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Szczypiorek cienki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 polne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Papryka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kiszony w wodzie op. 2-3kg </w:t>
            </w:r>
            <w:r w:rsidRPr="003A74E5">
              <w:rPr>
                <w:rFonts w:ascii="Times New Roman" w:eastAsia="Times New Roman" w:hAnsi="Times New Roman" w:cs="Times New Roman"/>
                <w:b/>
                <w:bCs/>
                <w:color w:val="000000"/>
                <w:sz w:val="28"/>
                <w:szCs w:val="28"/>
                <w:lang w:eastAsia="pl-PL"/>
              </w:rPr>
              <w:t>hermetycznie zamknięty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Ogórki  na małosolne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Kapusta kiszona ( opak.- wiaderko  lub inne opakowanie </w:t>
            </w:r>
            <w:r w:rsidRPr="003A74E5">
              <w:rPr>
                <w:rFonts w:ascii="Times New Roman" w:eastAsia="Times New Roman" w:hAnsi="Times New Roman" w:cs="Times New Roman"/>
                <w:b/>
                <w:bCs/>
                <w:color w:val="000000"/>
                <w:sz w:val="28"/>
                <w:szCs w:val="28"/>
                <w:lang w:eastAsia="pl-PL"/>
              </w:rPr>
              <w:t>hermetycznie zamknięte</w:t>
            </w:r>
            <w:r w:rsidRPr="003A74E5">
              <w:rPr>
                <w:rFonts w:ascii="Times New Roman" w:eastAsia="Times New Roman" w:hAnsi="Times New Roman" w:cs="Times New Roman"/>
                <w:color w:val="000000"/>
                <w:sz w:val="28"/>
                <w:szCs w:val="28"/>
                <w:lang w:eastAsia="pl-PL"/>
              </w:rPr>
              <w:t xml:space="preserve">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kiszona młoda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cebula ze szczypiorkiem</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Sałata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kg</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Botwinka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Rzodkiewka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pekińska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 młoda (w czerwcu)</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Kalafior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Fasolka szparagowa zielona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Pieczarki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świeży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włoska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Jabłka </w:t>
            </w:r>
            <w:proofErr w:type="spellStart"/>
            <w:r w:rsidRPr="003A74E5">
              <w:rPr>
                <w:rFonts w:ascii="Times New Roman" w:eastAsia="Times New Roman" w:hAnsi="Times New Roman" w:cs="Times New Roman"/>
                <w:color w:val="000000"/>
                <w:sz w:val="28"/>
                <w:szCs w:val="28"/>
                <w:lang w:eastAsia="pl-PL"/>
              </w:rPr>
              <w:t>Ligol</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Chempion</w:t>
            </w:r>
            <w:proofErr w:type="spellEnd"/>
            <w:r w:rsidRPr="003A74E5">
              <w:rPr>
                <w:rFonts w:ascii="Times New Roman" w:eastAsia="Times New Roman" w:hAnsi="Times New Roman" w:cs="Times New Roman"/>
                <w:color w:val="000000"/>
                <w:sz w:val="28"/>
                <w:szCs w:val="28"/>
                <w:lang w:eastAsia="pl-PL"/>
              </w:rPr>
              <w:t xml:space="preserve"> lub Gala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Banany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Gruszki Konferencja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Mandarynki Klementynki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37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Pomarańcze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w:t>
            </w:r>
            <w:r w:rsidR="003A74E5" w:rsidRPr="003A74E5">
              <w:rPr>
                <w:rFonts w:ascii="Times New Roman" w:eastAsia="Times New Roman" w:hAnsi="Times New Roman" w:cs="Times New Roman"/>
                <w:color w:val="000000"/>
                <w:sz w:val="28"/>
                <w:szCs w:val="28"/>
                <w:lang w:eastAsia="pl-PL"/>
              </w:rPr>
              <w:t>2</w:t>
            </w:r>
            <w:r>
              <w:rPr>
                <w:rFonts w:ascii="Times New Roman" w:eastAsia="Times New Roman" w:hAnsi="Times New Roman" w:cs="Times New Roman"/>
                <w:color w:val="000000"/>
                <w:sz w:val="28"/>
                <w:szCs w:val="28"/>
                <w:lang w:eastAsia="pl-PL"/>
              </w:rPr>
              <w:t>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Kiwi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Jagody / borówki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Winogrona zielone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Nektarynki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Melon</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Śliwki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Maliny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Arbuz</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 młode (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Warzywa młode w pęczkach</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492F0A">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Cukinia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0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single" w:sz="8" w:space="0" w:color="auto"/>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1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3A74E5">
        <w:trPr>
          <w:trHeight w:val="15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4712" w:type="dxa"/>
        <w:tblInd w:w="496" w:type="dxa"/>
        <w:tblCellMar>
          <w:left w:w="70" w:type="dxa"/>
          <w:right w:w="70" w:type="dxa"/>
        </w:tblCellMar>
        <w:tblLook w:val="04A0"/>
      </w:tblPr>
      <w:tblGrid>
        <w:gridCol w:w="1570"/>
        <w:gridCol w:w="4121"/>
        <w:gridCol w:w="1472"/>
        <w:gridCol w:w="371"/>
        <w:gridCol w:w="640"/>
        <w:gridCol w:w="718"/>
        <w:gridCol w:w="104"/>
        <w:gridCol w:w="860"/>
        <w:gridCol w:w="700"/>
        <w:gridCol w:w="1060"/>
        <w:gridCol w:w="1580"/>
        <w:gridCol w:w="1620"/>
      </w:tblGrid>
      <w:tr w:rsidR="003A74E5" w:rsidRPr="003A74E5" w:rsidTr="003A74E5">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5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4</w:t>
            </w: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371"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0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182"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A17BF9">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A17BF9">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A17BF9">
        <w:trPr>
          <w:trHeight w:val="31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4 : </w:t>
            </w:r>
            <w:r w:rsidRPr="003A74E5">
              <w:rPr>
                <w:rFonts w:ascii="Arial" w:eastAsia="Times New Roman" w:hAnsi="Arial" w:cs="Arial"/>
                <w:color w:val="000000"/>
                <w:lang w:eastAsia="pl-PL"/>
              </w:rPr>
              <w:t>ARTYKUŁY SPOŻYWCZE RÓŻNE</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A17BF9">
        <w:trPr>
          <w:trHeight w:val="28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18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ind w:left="-1728"/>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oferowanego przez Wykonawcę z określeniem gramatury</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61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964"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VAT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A17BF9">
        <w:trPr>
          <w:trHeight w:val="6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43"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14" w:type="dxa"/>
            <w:vMerge/>
            <w:tcBorders>
              <w:top w:val="single" w:sz="4" w:space="0" w:color="auto"/>
              <w:left w:val="single" w:sz="4" w:space="0" w:color="auto"/>
              <w:bottom w:val="single" w:sz="4" w:space="0" w:color="auto"/>
              <w:right w:val="nil"/>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64" w:type="dxa"/>
            <w:gridSpan w:val="2"/>
            <w:vMerge/>
            <w:tcBorders>
              <w:top w:val="single" w:sz="8" w:space="0" w:color="auto"/>
              <w:left w:val="single" w:sz="8"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20" w:type="dxa"/>
            <w:vMerge/>
            <w:tcBorders>
              <w:top w:val="single" w:sz="8" w:space="0" w:color="auto"/>
              <w:left w:val="single" w:sz="4" w:space="0" w:color="auto"/>
              <w:bottom w:val="single" w:sz="8" w:space="0" w:color="000000"/>
              <w:right w:val="single" w:sz="8"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A17BF9">
        <w:trPr>
          <w:trHeight w:val="330"/>
        </w:trPr>
        <w:tc>
          <w:tcPr>
            <w:tcW w:w="15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21"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9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Ananasy plastry,  puszka 565- 570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Angielka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czerwony instant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biały instant 66g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Bazylia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Brzoskwinie połówki, puszka 820-850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Budyń z cukrem, skład: skrobia ziemniaczana, skrobia kukurydziana, 60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beniaminka z </w:t>
            </w:r>
            <w:proofErr w:type="spellStart"/>
            <w:r w:rsidRPr="003A74E5">
              <w:rPr>
                <w:rFonts w:ascii="Times New Roman" w:eastAsia="Times New Roman" w:hAnsi="Times New Roman" w:cs="Times New Roman"/>
                <w:color w:val="000000"/>
                <w:lang w:eastAsia="pl-PL"/>
              </w:rPr>
              <w:t>otrebami</w:t>
            </w:r>
            <w:proofErr w:type="spellEnd"/>
            <w:r w:rsidRPr="003A74E5">
              <w:rPr>
                <w:rFonts w:ascii="Times New Roman" w:eastAsia="Times New Roman" w:hAnsi="Times New Roman" w:cs="Times New Roman"/>
                <w:color w:val="000000"/>
                <w:lang w:eastAsia="pl-PL"/>
              </w:rPr>
              <w:t xml:space="preserve"> pszennymi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ciabatka</w:t>
            </w:r>
            <w:proofErr w:type="spellEnd"/>
            <w:r w:rsidRPr="003A74E5">
              <w:rPr>
                <w:rFonts w:ascii="Times New Roman" w:eastAsia="Times New Roman" w:hAnsi="Times New Roman" w:cs="Times New Roman"/>
                <w:color w:val="000000"/>
                <w:lang w:eastAsia="pl-PL"/>
              </w:rPr>
              <w:t xml:space="preserve">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z dynia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wieloziarnista 80g (płatkowane ziarna zbóż)</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grahamka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pizzerka</w:t>
            </w:r>
            <w:proofErr w:type="spellEnd"/>
            <w:r w:rsidRPr="003A74E5">
              <w:rPr>
                <w:rFonts w:ascii="Times New Roman" w:eastAsia="Times New Roman" w:hAnsi="Times New Roman" w:cs="Times New Roman"/>
                <w:color w:val="000000"/>
                <w:lang w:eastAsia="pl-PL"/>
              </w:rPr>
              <w:t xml:space="preserve"> 100g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bagietka pełnoziarnista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maślana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Chałka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Ciastka owsiane z sezamem 220g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mieszany 750g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razowy 450</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graham 450g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Chrupki kukurydziane pałeczki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Chrzan tarty 290 g typu Motyl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paczkowany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puder 400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trzcinowy op. 0,5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waniliowy 32g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Cynamon mielony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6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Czosnek suszony 20-25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29</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Drożdże świeże 100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Dżem bez cukru słodzony sokiem z jabłek op.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Estragon 10g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Fasola Jaś paczkowana mała, ziarno białe bez przebarwień- opak.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Galaretka owocowa -mix smaków 75 g typu Winiary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Groch łuskany op. 400g połówki</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Groszek ptysiowy (op. 80-125g)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Groszek konserwowy </w:t>
            </w:r>
            <w:proofErr w:type="spellStart"/>
            <w:r w:rsidRPr="003A74E5">
              <w:rPr>
                <w:rFonts w:ascii="Times New Roman" w:eastAsia="Times New Roman" w:hAnsi="Times New Roman" w:cs="Times New Roman"/>
                <w:color w:val="000000"/>
                <w:lang w:eastAsia="pl-PL"/>
              </w:rPr>
              <w:t>kllibrowany</w:t>
            </w:r>
            <w:proofErr w:type="spellEnd"/>
            <w:r w:rsidRPr="003A74E5">
              <w:rPr>
                <w:rFonts w:ascii="Times New Roman" w:eastAsia="Times New Roman" w:hAnsi="Times New Roman" w:cs="Times New Roman"/>
                <w:color w:val="000000"/>
                <w:lang w:eastAsia="pl-PL"/>
              </w:rPr>
              <w:t xml:space="preserve">, masa całkowita 400 g, po odcieku 240g,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37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Herbata czarna </w:t>
            </w:r>
            <w:proofErr w:type="spellStart"/>
            <w:r w:rsidRPr="003A74E5">
              <w:rPr>
                <w:rFonts w:ascii="Times New Roman" w:eastAsia="Times New Roman" w:hAnsi="Times New Roman" w:cs="Times New Roman"/>
                <w:color w:val="000000"/>
                <w:lang w:eastAsia="pl-PL"/>
              </w:rPr>
              <w:t>ekspr</w:t>
            </w:r>
            <w:proofErr w:type="spellEnd"/>
            <w:r w:rsidRPr="003A74E5">
              <w:rPr>
                <w:rFonts w:ascii="Times New Roman" w:eastAsia="Times New Roman" w:hAnsi="Times New Roman" w:cs="Times New Roman"/>
                <w:color w:val="000000"/>
                <w:lang w:eastAsia="pl-PL"/>
              </w:rPr>
              <w:t>. 100szt.</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Herbatka kwiat Hibiskusa (całe kwiaty)30-50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4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39</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Herbatka ziołowa- rumianek, melisa- 20 - 25x 2g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40</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 xml:space="preserve">Herbatka owocowa </w:t>
            </w:r>
            <w:proofErr w:type="spellStart"/>
            <w:r w:rsidRPr="003A74E5">
              <w:rPr>
                <w:rFonts w:ascii="Calibri" w:eastAsia="Times New Roman" w:hAnsi="Calibri" w:cs="Times New Roman"/>
                <w:color w:val="000000"/>
                <w:lang w:eastAsia="pl-PL"/>
              </w:rPr>
              <w:t>ekspr</w:t>
            </w:r>
            <w:proofErr w:type="spellEnd"/>
            <w:r w:rsidRPr="003A74E5">
              <w:rPr>
                <w:rFonts w:ascii="Calibri" w:eastAsia="Times New Roman" w:hAnsi="Calibri" w:cs="Times New Roman"/>
                <w:color w:val="000000"/>
                <w:lang w:eastAsia="pl-PL"/>
              </w:rPr>
              <w:t>.(20-25 tor.)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Imbir mielony 15g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Kakao ciemne niskotłuszczowe 10%-12%, 80- 100 g typu Wawel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Kawa Inka </w:t>
            </w:r>
            <w:proofErr w:type="spellStart"/>
            <w:r w:rsidRPr="003A74E5">
              <w:rPr>
                <w:rFonts w:ascii="Times New Roman" w:eastAsia="Times New Roman" w:hAnsi="Times New Roman" w:cs="Times New Roman"/>
                <w:color w:val="000000"/>
                <w:lang w:eastAsia="pl-PL"/>
              </w:rPr>
              <w:t>rozpuszcz</w:t>
            </w:r>
            <w:proofErr w:type="spellEnd"/>
            <w:r w:rsidRPr="003A74E5">
              <w:rPr>
                <w:rFonts w:ascii="Times New Roman" w:eastAsia="Times New Roman" w:hAnsi="Times New Roman" w:cs="Times New Roman"/>
                <w:color w:val="000000"/>
                <w:lang w:eastAsia="pl-PL"/>
              </w:rPr>
              <w:t>. 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gryczana (paczkowana w saszet.)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w:t>
            </w:r>
            <w:r w:rsidR="00A17BF9">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jaglana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op. 400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jęczmienna drobna, średnia i gruba (paczkowana),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manna paczkowana op.0,5kg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Kaszka kukurydziana op.900 g-1 kg, skład: 100% kaszki kukurydzianej</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barszczu czerw. 300 ml (min. 59%)</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kuskus paczkowana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Ketchup łagodny, tuba wyciskana, skład: 100 g produktu uzyskane z ≥ 163g pomidorów,  bez konserwantów, masa ≥ 430 g typu Pudliszki,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Kisiel z cukrem , skład: cukier, skrobia ziemniaczana, kwas cytrynowy, koncentrat z hibiskusa i marchwi,77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53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30% ze świeżych pomidorów , 500 ml karton, typu Łowicz lub Pudliszki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pomidorowy 30% ze świeżych pomidorów , op. 0,97- 1kg, typu Włocławek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w:t>
            </w:r>
            <w:proofErr w:type="spellStart"/>
            <w:r w:rsidRPr="003A74E5">
              <w:rPr>
                <w:rFonts w:ascii="Times New Roman" w:eastAsia="Times New Roman" w:hAnsi="Times New Roman" w:cs="Times New Roman"/>
                <w:color w:val="000000"/>
                <w:lang w:eastAsia="pl-PL"/>
              </w:rPr>
              <w:t>DWORSkI</w:t>
            </w:r>
            <w:proofErr w:type="spellEnd"/>
            <w:r w:rsidRPr="003A74E5">
              <w:rPr>
                <w:rFonts w:ascii="Times New Roman" w:eastAsia="Times New Roman" w:hAnsi="Times New Roman" w:cs="Times New Roman"/>
                <w:color w:val="000000"/>
                <w:lang w:eastAsia="pl-PL"/>
              </w:rPr>
              <w:t xml:space="preserve">  op. 0,97- 1 kg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Kukurydza konserwowa złocista, ziarno kalibrowane, bez dodatku cukru, masa całkowita 340 gram, po odcieku 285g,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57</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Kucharek </w:t>
            </w:r>
            <w:proofErr w:type="spellStart"/>
            <w:r w:rsidRPr="003A74E5">
              <w:rPr>
                <w:rFonts w:ascii="Times New Roman" w:eastAsia="Times New Roman" w:hAnsi="Times New Roman" w:cs="Times New Roman"/>
                <w:color w:val="000000"/>
                <w:lang w:eastAsia="pl-PL"/>
              </w:rPr>
              <w:t>przypr</w:t>
            </w:r>
            <w:proofErr w:type="spellEnd"/>
            <w:r w:rsidRPr="003A74E5">
              <w:rPr>
                <w:rFonts w:ascii="Times New Roman" w:eastAsia="Times New Roman" w:hAnsi="Times New Roman" w:cs="Times New Roman"/>
                <w:color w:val="000000"/>
                <w:lang w:eastAsia="pl-PL"/>
              </w:rPr>
              <w:t>. do potraw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Kwasek cytrynowy 20g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Majeranek 8 g typu Prymat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Majonez Winiary 400ml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1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cienka nitka , skład- mąka makaronowa 50%,mąka z pszenicy durum50%,  opak. 0,5 kg (typu Czaniec)lub równoważny</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lazania</w:t>
            </w:r>
            <w:proofErr w:type="spellEnd"/>
            <w:r w:rsidRPr="003A74E5">
              <w:rPr>
                <w:rFonts w:ascii="Times New Roman" w:eastAsia="Times New Roman" w:hAnsi="Times New Roman" w:cs="Times New Roman"/>
                <w:color w:val="000000"/>
                <w:lang w:eastAsia="pl-PL"/>
              </w:rPr>
              <w:t xml:space="preserve"> opak. 250g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razowy op.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ryżowy, 200-250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smakowy(np..szpinak, pomidor),op. ≥400g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spaghethi</w:t>
            </w:r>
            <w:proofErr w:type="spellEnd"/>
            <w:r w:rsidRPr="003A74E5">
              <w:rPr>
                <w:rFonts w:ascii="Times New Roman" w:eastAsia="Times New Roman" w:hAnsi="Times New Roman" w:cs="Times New Roman"/>
                <w:color w:val="000000"/>
                <w:lang w:eastAsia="pl-PL"/>
              </w:rPr>
              <w:t xml:space="preserve"> -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 </w:t>
            </w:r>
            <w:proofErr w:type="spellStart"/>
            <w:r w:rsidRPr="003A74E5">
              <w:rPr>
                <w:rFonts w:ascii="Times New Roman" w:eastAsia="Times New Roman" w:hAnsi="Times New Roman" w:cs="Times New Roman"/>
                <w:color w:val="000000"/>
                <w:lang w:eastAsia="pl-PL"/>
              </w:rPr>
              <w:t>asortymecie</w:t>
            </w:r>
            <w:proofErr w:type="spellEnd"/>
            <w:r w:rsidRPr="003A74E5">
              <w:rPr>
                <w:rFonts w:ascii="Times New Roman" w:eastAsia="Times New Roman" w:hAnsi="Times New Roman" w:cs="Times New Roman"/>
                <w:color w:val="000000"/>
                <w:lang w:eastAsia="pl-PL"/>
              </w:rPr>
              <w:t xml:space="preserve"> z pszenicy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opak.0,4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 Makaron w asortymencie z pszenicy typu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69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zacierka opak.250g typu Goliard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żytnia pełnoziarnista, op. 1kg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7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Mąka pszenna paczkowana typ 480 op. 1 kg Szymanowska  lub równoważna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pszenna pełnoziarnista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ziemniaczana op. 0,5kg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Mięta liściasta opak. 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Miód naturalny wielokwiatowy op. ≥  370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Musztarda Sarepska 185-210g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w:t>
            </w:r>
            <w:r w:rsidRPr="003A74E5">
              <w:rPr>
                <w:rFonts w:ascii="Times New Roman" w:eastAsia="Times New Roman" w:hAnsi="Times New Roman" w:cs="Times New Roman"/>
                <w:b/>
                <w:bCs/>
                <w:color w:val="000000"/>
                <w:lang w:eastAsia="pl-PL"/>
              </w:rPr>
              <w:t>uzyskiwany ze świeżych owoców</w:t>
            </w:r>
            <w:r w:rsidRPr="003A74E5">
              <w:rPr>
                <w:rFonts w:ascii="Times New Roman" w:eastAsia="Times New Roman" w:hAnsi="Times New Roman" w:cs="Times New Roman"/>
                <w:color w:val="000000"/>
                <w:lang w:eastAsia="pl-PL"/>
              </w:rPr>
              <w:t xml:space="preserve">, a nie odzyskiwany z zagęszczanych soków) ;   op. 3l,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uzyskiwany ze świeżych owoców, a nie odzyskiwany z zagęszczanych soków) ;   op.5l,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roofErr w:type="spellStart"/>
            <w:r w:rsidR="00A82FE1">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Olej rzepakowy , opakowanie 3 litrowe, typu Kujawski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Olej słonecznikowy op. 1l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Papryka mielona słodka 20 g typu Prymat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Pieprz czarny mielony 40g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Pieprz ziołowy 20 g typu Prymat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Płatki owsiane górskie do zaparzania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Podpłomyki bez cukru wafle suche 145g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86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Pomidory krojone bez skórki w soku pomidorowym,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masa po odcieku 280g, masa całkowita 400g, typu Łowicz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Powidła śliwkowe 290g (182g owoców na 100g produktu)</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Przecier ogórkowy z ogórków kwaszonych 100%, masa netto 350 g, typu Urbanek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8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Płatki kukurydziane pełnoziarniste 500g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Rogal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Rodzynki sułtańskie, jasne, kraj pochodzenia: Grecja, 500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paczkowany,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paraboiled</w:t>
            </w:r>
            <w:proofErr w:type="spellEnd"/>
            <w:r w:rsidRPr="003A74E5">
              <w:rPr>
                <w:rFonts w:ascii="Times New Roman" w:eastAsia="Times New Roman" w:hAnsi="Times New Roman" w:cs="Times New Roman"/>
                <w:color w:val="000000"/>
                <w:lang w:eastAsia="pl-PL"/>
              </w:rPr>
              <w:t xml:space="preserve"> paczkowany opak.1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długoziarnisty</w:t>
            </w:r>
            <w:proofErr w:type="spellEnd"/>
            <w:r w:rsidRPr="003A74E5">
              <w:rPr>
                <w:rFonts w:ascii="Times New Roman" w:eastAsia="Times New Roman" w:hAnsi="Times New Roman" w:cs="Times New Roman"/>
                <w:color w:val="000000"/>
                <w:lang w:eastAsia="pl-PL"/>
              </w:rPr>
              <w:t xml:space="preserve"> brązowy op.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8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Słonecznik łuskany op.100g, skład: 100% ziarna słonecznika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Soczek owocowy 100% w kartoniku, poj.200ml z rurką, typu </w:t>
            </w:r>
            <w:proofErr w:type="spellStart"/>
            <w:r w:rsidRPr="003A74E5">
              <w:rPr>
                <w:rFonts w:ascii="Times New Roman" w:eastAsia="Times New Roman" w:hAnsi="Times New Roman" w:cs="Times New Roman"/>
                <w:color w:val="000000"/>
                <w:lang w:eastAsia="pl-PL"/>
              </w:rPr>
              <w:t>Tumbark</w:t>
            </w:r>
            <w:proofErr w:type="spellEnd"/>
            <w:r w:rsidRPr="003A74E5">
              <w:rPr>
                <w:rFonts w:ascii="Times New Roman" w:eastAsia="Times New Roman" w:hAnsi="Times New Roman" w:cs="Times New Roman"/>
                <w:color w:val="000000"/>
                <w:lang w:eastAsia="pl-PL"/>
              </w:rPr>
              <w:t xml:space="preserve">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Sok pomidorowy: skład 100% soku pomidorowego, typu Fortuna, op. 1 litr.</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0,3 ( typu Kubuś 100%)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1l ( typu Kubuś 100%)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100</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morska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101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potasowo-sodowa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Suszona żurawina op. 100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Suszone morele op. 100-150g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Suszone śliwki op. 100-150g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Syrop malinowy owocowa spiż. Herbapol 420ml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Szczaw konserwowy 100 %, bez zagęstników i substancji konserwujących,  ≥ 350 g typu Urbanek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Tost 3 ziarna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Tuńczyk duże kawałki  w sosie własnym- puszka 170 g ( po odcieku 120g), typ Kier lub równoważny</w:t>
            </w:r>
          </w:p>
        </w:tc>
        <w:tc>
          <w:tcPr>
            <w:tcW w:w="1843"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3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Wafle zbożowo ryżowe op. 60 g ( szt. wafli w opakowaniu= 12), skład: pszenica &gt;98%, ryż 1%, olej sojowy, bez substancji </w:t>
            </w:r>
            <w:proofErr w:type="spellStart"/>
            <w:r w:rsidRPr="003A74E5">
              <w:rPr>
                <w:rFonts w:ascii="Times New Roman" w:eastAsia="Times New Roman" w:hAnsi="Times New Roman" w:cs="Times New Roman"/>
                <w:color w:val="000000"/>
                <w:lang w:eastAsia="pl-PL"/>
              </w:rPr>
              <w:t>konserwujacych</w:t>
            </w:r>
            <w:proofErr w:type="spellEnd"/>
            <w:r w:rsidRPr="003A74E5">
              <w:rPr>
                <w:rFonts w:ascii="Times New Roman" w:eastAsia="Times New Roman" w:hAnsi="Times New Roman" w:cs="Times New Roman"/>
                <w:color w:val="000000"/>
                <w:lang w:eastAsia="pl-PL"/>
              </w:rPr>
              <w:t>, średnica wafla- ok.15-16 cm</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z dozownikiem dla dzieci 0,33 l</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1,5l</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nil"/>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Ziele angielskie 15 g typu Prymat lub równoważne</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113</w:t>
            </w:r>
          </w:p>
        </w:tc>
        <w:tc>
          <w:tcPr>
            <w:tcW w:w="4121" w:type="dxa"/>
            <w:tcBorders>
              <w:top w:val="nil"/>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prowansalskie 10g</w:t>
            </w:r>
          </w:p>
        </w:tc>
        <w:tc>
          <w:tcPr>
            <w:tcW w:w="1843" w:type="dxa"/>
            <w:gridSpan w:val="2"/>
            <w:tcBorders>
              <w:top w:val="nil"/>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114</w:t>
            </w:r>
          </w:p>
        </w:tc>
        <w:tc>
          <w:tcPr>
            <w:tcW w:w="4121" w:type="dxa"/>
            <w:tcBorders>
              <w:top w:val="single" w:sz="4" w:space="0" w:color="auto"/>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(bazylia)</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115</w:t>
            </w:r>
          </w:p>
        </w:tc>
        <w:tc>
          <w:tcPr>
            <w:tcW w:w="4121" w:type="dxa"/>
            <w:tcBorders>
              <w:top w:val="single" w:sz="4" w:space="0" w:color="auto"/>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(mięta)</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4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7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4758D"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p w:rsidR="0034758D" w:rsidRPr="003A74E5"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18"/>
                <w:szCs w:val="18"/>
                <w:lang w:eastAsia="pl-PL"/>
              </w:rPr>
            </w:pPr>
          </w:p>
        </w:tc>
        <w:tc>
          <w:tcPr>
            <w:tcW w:w="412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b/>
                <w:bCs/>
                <w:color w:val="000000"/>
                <w:sz w:val="24"/>
                <w:szCs w:val="24"/>
                <w:lang w:eastAsia="pl-PL"/>
              </w:rPr>
              <w:t xml:space="preserve">UWAGA </w:t>
            </w:r>
            <w:r w:rsidRPr="003A74E5">
              <w:rPr>
                <w:rFonts w:ascii="Czcionka tekstu podstawowego" w:eastAsia="Times New Roman" w:hAnsi="Czcionka tekstu podstawowego" w:cs="Times New Roman"/>
                <w:color w:val="000000"/>
                <w:sz w:val="24"/>
                <w:szCs w:val="24"/>
                <w:lang w:eastAsia="pl-PL"/>
              </w:rPr>
              <w:t xml:space="preserve">: </w:t>
            </w:r>
            <w:r w:rsidRPr="003A74E5">
              <w:rPr>
                <w:rFonts w:ascii="Czcionka tekstu podstawowego" w:eastAsia="Times New Roman" w:hAnsi="Czcionka tekstu podstawowego" w:cs="Times New Roman"/>
                <w:color w:val="000000"/>
                <w:sz w:val="24"/>
                <w:szCs w:val="24"/>
                <w:u w:val="single"/>
                <w:lang w:eastAsia="pl-PL"/>
              </w:rPr>
              <w:t xml:space="preserve">W przypadku oferowania przez WYKONAWCĘ towaru równoważnego lub lepszego od towaru </w:t>
            </w:r>
            <w:proofErr w:type="spellStart"/>
            <w:r w:rsidRPr="003A74E5">
              <w:rPr>
                <w:rFonts w:ascii="Czcionka tekstu podstawowego" w:eastAsia="Times New Roman" w:hAnsi="Czcionka tekstu podstawowego" w:cs="Times New Roman"/>
                <w:color w:val="000000"/>
                <w:sz w:val="24"/>
                <w:szCs w:val="24"/>
                <w:u w:val="single"/>
                <w:lang w:eastAsia="pl-PL"/>
              </w:rPr>
              <w:t>występujacego</w:t>
            </w:r>
            <w:proofErr w:type="spellEnd"/>
            <w:r w:rsidRPr="003A74E5">
              <w:rPr>
                <w:rFonts w:ascii="Czcionka tekstu podstawowego" w:eastAsia="Times New Roman" w:hAnsi="Czcionka tekstu podstawowego" w:cs="Times New Roman"/>
                <w:color w:val="000000"/>
                <w:sz w:val="24"/>
                <w:szCs w:val="24"/>
                <w:u w:val="single"/>
                <w:lang w:eastAsia="pl-PL"/>
              </w:rPr>
              <w:t xml:space="preserve"> w formularzu asortymentowo -cenowym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wymaga wpisania nazwy towaru oferowanego przez WYKONAWCĘ.W przypadku braku tego wypełnienia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uzna, że WYKONAWCA oferuje produkt wskazany przez </w:t>
            </w:r>
            <w:proofErr w:type="spellStart"/>
            <w:r w:rsidRPr="003A74E5">
              <w:rPr>
                <w:rFonts w:ascii="Czcionka tekstu podstawowego" w:eastAsia="Times New Roman" w:hAnsi="Czcionka tekstu podstawowego" w:cs="Times New Roman"/>
                <w:color w:val="000000"/>
                <w:sz w:val="24"/>
                <w:szCs w:val="24"/>
                <w:u w:val="single"/>
                <w:lang w:eastAsia="pl-PL"/>
              </w:rPr>
              <w:t>Zamawiajacego</w:t>
            </w:r>
            <w:proofErr w:type="spellEnd"/>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4758D">
              <w:rPr>
                <w:rFonts w:ascii="Czcionka tekstu podstawowego" w:eastAsia="Times New Roman" w:hAnsi="Czcionka tekstu podstawowego" w:cs="Times New Roman"/>
                <w:color w:val="000000"/>
                <w:sz w:val="24"/>
                <w:szCs w:val="24"/>
                <w:lang w:eastAsia="pl-PL"/>
              </w:rPr>
              <w:t xml:space="preserve">W przypadku oferowania przez WYKONAWCĘ towaru równoważnego lub lepszego od towaru </w:t>
            </w:r>
            <w:proofErr w:type="spellStart"/>
            <w:r w:rsidRPr="0034758D">
              <w:rPr>
                <w:rFonts w:ascii="Czcionka tekstu podstawowego" w:eastAsia="Times New Roman" w:hAnsi="Czcionka tekstu podstawowego" w:cs="Times New Roman"/>
                <w:color w:val="000000"/>
                <w:sz w:val="24"/>
                <w:szCs w:val="24"/>
                <w:lang w:eastAsia="pl-PL"/>
              </w:rPr>
              <w:t>występujacego</w:t>
            </w:r>
            <w:proofErr w:type="spellEnd"/>
            <w:r w:rsidRPr="0034758D">
              <w:rPr>
                <w:rFonts w:ascii="Czcionka tekstu podstawowego" w:eastAsia="Times New Roman" w:hAnsi="Czcionka tekstu podstawowego" w:cs="Times New Roman"/>
                <w:color w:val="000000"/>
                <w:sz w:val="24"/>
                <w:szCs w:val="24"/>
                <w:lang w:eastAsia="pl-PL"/>
              </w:rPr>
              <w:t xml:space="preserve"> w formularzu asortymentowo -cenowym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wymaga wpisania nazwy towaru oferowanego przez WYKONAWCĘ.W przypadku braku tego wypełnienia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uzna, że WYKONAWCA oferuje produkt wskazany przez </w:t>
            </w:r>
            <w:proofErr w:type="spellStart"/>
            <w:r w:rsidRPr="0034758D">
              <w:rPr>
                <w:rFonts w:ascii="Czcionka tekstu podstawowego" w:eastAsia="Times New Roman" w:hAnsi="Czcionka tekstu podstawowego" w:cs="Times New Roman"/>
                <w:color w:val="000000"/>
                <w:sz w:val="24"/>
                <w:szCs w:val="24"/>
                <w:lang w:eastAsia="pl-PL"/>
              </w:rPr>
              <w:t>Zamawiajacego</w:t>
            </w:r>
            <w:proofErr w:type="spellEnd"/>
          </w:p>
        </w:tc>
        <w:tc>
          <w:tcPr>
            <w:tcW w:w="371"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64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18"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62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r>
      <w:tr w:rsidR="0034758D" w:rsidRPr="003A74E5" w:rsidTr="003A74E5">
        <w:trPr>
          <w:trHeight w:val="18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xml:space="preserve">             </w:t>
            </w:r>
          </w:p>
        </w:tc>
        <w:tc>
          <w:tcPr>
            <w:tcW w:w="11522" w:type="dxa"/>
            <w:gridSpan w:val="10"/>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UWAGA: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c>
          <w:tcPr>
            <w:tcW w:w="1620" w:type="dxa"/>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u w:val="single"/>
                <w:lang w:eastAsia="pl-PL"/>
              </w:rPr>
            </w:pPr>
          </w:p>
        </w:tc>
      </w:tr>
      <w:tr w:rsidR="0034758D" w:rsidRPr="003A74E5" w:rsidTr="003A74E5">
        <w:trPr>
          <w:trHeight w:val="225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b/>
                <w:bCs/>
                <w:color w:val="000000"/>
                <w:sz w:val="24"/>
                <w:szCs w:val="24"/>
                <w:lang w:eastAsia="pl-PL"/>
              </w:rPr>
              <w:t>UWAGA</w:t>
            </w:r>
            <w:r w:rsidRPr="003A74E5">
              <w:rPr>
                <w:rFonts w:ascii="Arial" w:eastAsia="Times New Roman" w:hAnsi="Arial" w:cs="Arial"/>
                <w:color w:val="000000"/>
                <w:sz w:val="24"/>
                <w:szCs w:val="24"/>
                <w:lang w:eastAsia="pl-PL"/>
              </w:rPr>
              <w:t xml:space="preserve"> : Jeżeli w jakiejkolwiek pozycji formularza asortymentowo – cenowego (załącznik nr 2 do SIWZ) użyto nazwy towarowej, WYKONAWCA może złożyć ofertę na towar równoważny ( o tych samych parametrach ) lub lepszy jakościowo od tego , który wymieniono przy użyciu nazwy towarowej. WYKONAWCA, który zaoferuje produkt  równoważny lub lepszy do opisywanego przez ZAMAWIAJĄCEGO jest obowiązany ,na wniosek ZAMAWIAJĄCEGO, wykazać, że oferowany przez niego artykuł spełnia wymagania określone przez Zamawiającego w szczególności poprzez załączenie  do oferty kart produktu lub opakowania itp. potwierdzających skład produktu.</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6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4960" w:type="dxa"/>
            <w:gridSpan w:val="4"/>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jc w:val="center"/>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Data, miejscowość</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340" w:type="dxa"/>
            <w:gridSpan w:val="3"/>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 xml:space="preserve">podpis i pieczątka Wykonawcy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bl>
    <w:p w:rsidR="003A74E5" w:rsidRDefault="003A74E5"/>
    <w:p w:rsidR="003A74E5" w:rsidRDefault="003A74E5"/>
    <w:p w:rsidR="003A74E5" w:rsidRDefault="003A74E5"/>
    <w:p w:rsidR="003A74E5" w:rsidRDefault="003A74E5"/>
    <w:tbl>
      <w:tblPr>
        <w:tblW w:w="12300" w:type="dxa"/>
        <w:tblInd w:w="49" w:type="dxa"/>
        <w:tblCellMar>
          <w:left w:w="70" w:type="dxa"/>
          <w:right w:w="70" w:type="dxa"/>
        </w:tblCellMar>
        <w:tblLook w:val="04A0"/>
      </w:tblPr>
      <w:tblGrid>
        <w:gridCol w:w="474"/>
        <w:gridCol w:w="4140"/>
        <w:gridCol w:w="555"/>
        <w:gridCol w:w="865"/>
        <w:gridCol w:w="800"/>
        <w:gridCol w:w="740"/>
        <w:gridCol w:w="1420"/>
        <w:gridCol w:w="1660"/>
        <w:gridCol w:w="16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5</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1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6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5: </w:t>
            </w:r>
            <w:r w:rsidRPr="003A74E5">
              <w:rPr>
                <w:rFonts w:ascii="Arial" w:eastAsia="Times New Roman" w:hAnsi="Arial" w:cs="Arial"/>
                <w:color w:val="000000"/>
                <w:lang w:eastAsia="pl-PL"/>
              </w:rPr>
              <w:t>MROŻONKI I RYBY</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4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6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6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kompot. bez pestek</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Barszcz ukraiński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 tarte 450g</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op</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Kalafior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 różyczka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Fasola szparagowa </w:t>
            </w:r>
            <w:proofErr w:type="spellStart"/>
            <w:r w:rsidRPr="003A74E5">
              <w:rPr>
                <w:rFonts w:ascii="Times New Roman" w:eastAsia="Times New Roman" w:hAnsi="Times New Roman" w:cs="Times New Roman"/>
                <w:color w:val="000000"/>
                <w:sz w:val="28"/>
                <w:szCs w:val="28"/>
                <w:lang w:eastAsia="pl-PL"/>
              </w:rPr>
              <w:t>ziel</w:t>
            </w:r>
            <w:proofErr w:type="spellEnd"/>
            <w:r w:rsidRPr="003A74E5">
              <w:rPr>
                <w:rFonts w:ascii="Times New Roman" w:eastAsia="Times New Roman" w:hAnsi="Times New Roman" w:cs="Times New Roman"/>
                <w:color w:val="000000"/>
                <w:sz w:val="28"/>
                <w:szCs w:val="28"/>
                <w:lang w:eastAsia="pl-PL"/>
              </w:rPr>
              <w:t>. cięta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z groszkiem</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10</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mini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Marchew plastry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Jarzynowa -zupa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euro-mix</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chińskie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Mieszanka warzywa </w:t>
            </w:r>
            <w:proofErr w:type="spellStart"/>
            <w:r w:rsidRPr="003A74E5">
              <w:rPr>
                <w:rFonts w:ascii="Times New Roman" w:eastAsia="Times New Roman" w:hAnsi="Times New Roman" w:cs="Times New Roman"/>
                <w:color w:val="000000"/>
                <w:sz w:val="28"/>
                <w:szCs w:val="28"/>
                <w:lang w:eastAsia="pl-PL"/>
              </w:rPr>
              <w:t>ratatouille</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1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-włoszczyzna paski</w:t>
            </w:r>
          </w:p>
        </w:tc>
        <w:tc>
          <w:tcPr>
            <w:tcW w:w="555"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serem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mięsem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Kluski śląskie z dziurką</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Szpinak brykiet</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Miruna</w:t>
            </w:r>
            <w:proofErr w:type="spellEnd"/>
            <w:r w:rsidRPr="003A74E5">
              <w:rPr>
                <w:rFonts w:ascii="Times New Roman" w:eastAsia="Times New Roman" w:hAnsi="Times New Roman" w:cs="Times New Roman"/>
                <w:color w:val="000000"/>
                <w:sz w:val="28"/>
                <w:szCs w:val="28"/>
                <w:lang w:eastAsia="pl-PL"/>
              </w:rPr>
              <w:t xml:space="preserve"> filet z/s</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Makrela </w:t>
            </w:r>
            <w:proofErr w:type="spellStart"/>
            <w:r w:rsidRPr="003A74E5">
              <w:rPr>
                <w:rFonts w:ascii="Times New Roman" w:eastAsia="Times New Roman" w:hAnsi="Times New Roman" w:cs="Times New Roman"/>
                <w:color w:val="000000"/>
                <w:sz w:val="28"/>
                <w:szCs w:val="28"/>
                <w:lang w:eastAsia="pl-PL"/>
              </w:rPr>
              <w:t>wedzona</w:t>
            </w:r>
            <w:proofErr w:type="spellEnd"/>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41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5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6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0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0,00</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2094" w:type="dxa"/>
        <w:tblInd w:w="49" w:type="dxa"/>
        <w:tblCellMar>
          <w:left w:w="70" w:type="dxa"/>
          <w:right w:w="70" w:type="dxa"/>
        </w:tblCellMar>
        <w:tblLook w:val="04A0"/>
      </w:tblPr>
      <w:tblGrid>
        <w:gridCol w:w="474"/>
        <w:gridCol w:w="3920"/>
        <w:gridCol w:w="555"/>
        <w:gridCol w:w="865"/>
        <w:gridCol w:w="800"/>
        <w:gridCol w:w="800"/>
        <w:gridCol w:w="1300"/>
        <w:gridCol w:w="1640"/>
        <w:gridCol w:w="1740"/>
      </w:tblGrid>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color w:val="000000"/>
                <w:sz w:val="24"/>
                <w:szCs w:val="24"/>
                <w:lang w:eastAsia="pl-PL"/>
              </w:rPr>
              <w:t>Strona 6</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880" w:type="dxa"/>
            <w:gridSpan w:val="7"/>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34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47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6 : </w:t>
            </w:r>
            <w:r w:rsidRPr="003A74E5">
              <w:rPr>
                <w:rFonts w:ascii="Arial" w:eastAsia="Times New Roman" w:hAnsi="Arial" w:cs="Arial"/>
                <w:color w:val="000000"/>
                <w:lang w:eastAsia="pl-PL"/>
              </w:rPr>
              <w:t>MIĘSO I ARTYKUŁY MIĘSNE</w:t>
            </w: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B57423">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3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B57423">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92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3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4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Karczek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b/k - mięso</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Łopatka b/k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Schab z/k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Wołowina zrazowa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392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Brzuch</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Udziec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Podudzie z kurczaka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Kurczaki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Filet z kurczaka b/s</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Porcje rosołowe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Wątroba drobiowa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Kiełbasa zwyczajna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Boczek wędzony parzony</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krucha -wędlina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Polędwica sopocka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Krakowska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gotowana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z fileta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Ogonówka</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wiejska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Parówki (skład. -70% szynki)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Pasztet (skład.min.70% mięsa)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cenowego dla</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podpis i pieczątka Wykonawcy</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sectPr w:rsidR="003A74E5" w:rsidSect="003A74E5">
      <w:pgSz w:w="16838" w:h="11906" w:orient="landscape"/>
      <w:pgMar w:top="426" w:right="253"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74E5"/>
    <w:rsid w:val="0024589C"/>
    <w:rsid w:val="0034758D"/>
    <w:rsid w:val="0037733A"/>
    <w:rsid w:val="003A74E5"/>
    <w:rsid w:val="003E5044"/>
    <w:rsid w:val="00476E6B"/>
    <w:rsid w:val="00492F0A"/>
    <w:rsid w:val="005A386D"/>
    <w:rsid w:val="007F2440"/>
    <w:rsid w:val="0094752B"/>
    <w:rsid w:val="00A17BF9"/>
    <w:rsid w:val="00A82FE1"/>
    <w:rsid w:val="00B57423"/>
    <w:rsid w:val="00D75B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3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95448">
      <w:bodyDiv w:val="1"/>
      <w:marLeft w:val="0"/>
      <w:marRight w:val="0"/>
      <w:marTop w:val="0"/>
      <w:marBottom w:val="0"/>
      <w:divBdr>
        <w:top w:val="none" w:sz="0" w:space="0" w:color="auto"/>
        <w:left w:val="none" w:sz="0" w:space="0" w:color="auto"/>
        <w:bottom w:val="none" w:sz="0" w:space="0" w:color="auto"/>
        <w:right w:val="none" w:sz="0" w:space="0" w:color="auto"/>
      </w:divBdr>
    </w:div>
    <w:div w:id="1157381857">
      <w:bodyDiv w:val="1"/>
      <w:marLeft w:val="0"/>
      <w:marRight w:val="0"/>
      <w:marTop w:val="0"/>
      <w:marBottom w:val="0"/>
      <w:divBdr>
        <w:top w:val="none" w:sz="0" w:space="0" w:color="auto"/>
        <w:left w:val="none" w:sz="0" w:space="0" w:color="auto"/>
        <w:bottom w:val="none" w:sz="0" w:space="0" w:color="auto"/>
        <w:right w:val="none" w:sz="0" w:space="0" w:color="auto"/>
      </w:divBdr>
    </w:div>
    <w:div w:id="1181165980">
      <w:bodyDiv w:val="1"/>
      <w:marLeft w:val="0"/>
      <w:marRight w:val="0"/>
      <w:marTop w:val="0"/>
      <w:marBottom w:val="0"/>
      <w:divBdr>
        <w:top w:val="none" w:sz="0" w:space="0" w:color="auto"/>
        <w:left w:val="none" w:sz="0" w:space="0" w:color="auto"/>
        <w:bottom w:val="none" w:sz="0" w:space="0" w:color="auto"/>
        <w:right w:val="none" w:sz="0" w:space="0" w:color="auto"/>
      </w:divBdr>
    </w:div>
    <w:div w:id="1377703074">
      <w:bodyDiv w:val="1"/>
      <w:marLeft w:val="0"/>
      <w:marRight w:val="0"/>
      <w:marTop w:val="0"/>
      <w:marBottom w:val="0"/>
      <w:divBdr>
        <w:top w:val="none" w:sz="0" w:space="0" w:color="auto"/>
        <w:left w:val="none" w:sz="0" w:space="0" w:color="auto"/>
        <w:bottom w:val="none" w:sz="0" w:space="0" w:color="auto"/>
        <w:right w:val="none" w:sz="0" w:space="0" w:color="auto"/>
      </w:divBdr>
    </w:div>
    <w:div w:id="1741831811">
      <w:bodyDiv w:val="1"/>
      <w:marLeft w:val="0"/>
      <w:marRight w:val="0"/>
      <w:marTop w:val="0"/>
      <w:marBottom w:val="0"/>
      <w:divBdr>
        <w:top w:val="none" w:sz="0" w:space="0" w:color="auto"/>
        <w:left w:val="none" w:sz="0" w:space="0" w:color="auto"/>
        <w:bottom w:val="none" w:sz="0" w:space="0" w:color="auto"/>
        <w:right w:val="none" w:sz="0" w:space="0" w:color="auto"/>
      </w:divBdr>
    </w:div>
    <w:div w:id="21382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5231</Words>
  <Characters>31387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41</dc:creator>
  <cp:lastModifiedBy>D.Raczkowska-Login</cp:lastModifiedBy>
  <cp:revision>7</cp:revision>
  <cp:lastPrinted>2015-12-21T13:38:00Z</cp:lastPrinted>
  <dcterms:created xsi:type="dcterms:W3CDTF">2016-08-04T07:16:00Z</dcterms:created>
  <dcterms:modified xsi:type="dcterms:W3CDTF">2016-08-04T07:40:00Z</dcterms:modified>
</cp:coreProperties>
</file>