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A1" w:rsidRPr="00BA1E86" w:rsidRDefault="00F923A1" w:rsidP="00F923A1">
      <w:pPr>
        <w:spacing w:after="0" w:line="240" w:lineRule="auto"/>
        <w:jc w:val="right"/>
        <w:outlineLvl w:val="0"/>
        <w:rPr>
          <w:rFonts w:eastAsia="Times New Roman" w:cs="Arial"/>
          <w:b/>
          <w:lang w:eastAsia="pl-PL"/>
        </w:rPr>
      </w:pPr>
    </w:p>
    <w:p w:rsidR="00F923A1" w:rsidRPr="008971A3" w:rsidRDefault="00F923A1" w:rsidP="00F923A1">
      <w:pPr>
        <w:spacing w:after="0" w:line="240" w:lineRule="auto"/>
        <w:jc w:val="center"/>
        <w:outlineLvl w:val="0"/>
        <w:rPr>
          <w:rFonts w:eastAsia="Times New Roman" w:cs="Arial"/>
          <w:b/>
          <w:lang w:eastAsia="pl-PL"/>
        </w:rPr>
      </w:pPr>
      <w:bookmarkStart w:id="0" w:name="_Toc379462984"/>
      <w:bookmarkStart w:id="1" w:name="_Toc379463216"/>
      <w:bookmarkStart w:id="2" w:name="_Toc379567105"/>
      <w:r w:rsidRPr="008971A3">
        <w:rPr>
          <w:rFonts w:eastAsia="Times New Roman" w:cs="Arial"/>
          <w:b/>
          <w:lang w:eastAsia="pl-PL"/>
        </w:rPr>
        <w:t>Zarządzenie Nr</w:t>
      </w:r>
      <w:r w:rsidR="00DF1066">
        <w:rPr>
          <w:rFonts w:eastAsia="Times New Roman" w:cs="Arial"/>
          <w:b/>
          <w:lang w:eastAsia="pl-PL"/>
        </w:rPr>
        <w:t xml:space="preserve">  </w:t>
      </w:r>
      <w:r w:rsidR="00DF1066">
        <w:rPr>
          <w:rFonts w:eastAsia="Times New Roman" w:cs="Arial"/>
          <w:lang w:eastAsia="pl-PL"/>
        </w:rPr>
        <w:t>9</w:t>
      </w:r>
      <w:r w:rsidRPr="008971A3">
        <w:rPr>
          <w:rFonts w:eastAsia="Times New Roman" w:cs="Arial"/>
          <w:b/>
          <w:lang w:eastAsia="pl-PL"/>
        </w:rPr>
        <w:t>/201</w:t>
      </w:r>
      <w:bookmarkEnd w:id="0"/>
      <w:bookmarkEnd w:id="1"/>
      <w:bookmarkEnd w:id="2"/>
      <w:r w:rsidRPr="008971A3">
        <w:rPr>
          <w:rFonts w:eastAsia="Times New Roman" w:cs="Arial"/>
          <w:b/>
          <w:lang w:eastAsia="pl-PL"/>
        </w:rPr>
        <w:t>6</w:t>
      </w:r>
    </w:p>
    <w:p w:rsidR="00F923A1" w:rsidRPr="008971A3" w:rsidRDefault="00F923A1" w:rsidP="00F923A1">
      <w:pPr>
        <w:spacing w:after="0" w:line="240" w:lineRule="auto"/>
        <w:jc w:val="center"/>
        <w:outlineLvl w:val="0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Dyrektora Zespołu Szkół w Widuchowej</w:t>
      </w:r>
    </w:p>
    <w:p w:rsidR="00F923A1" w:rsidRPr="008971A3" w:rsidRDefault="00F923A1" w:rsidP="00F923A1">
      <w:pPr>
        <w:spacing w:after="0" w:line="240" w:lineRule="auto"/>
        <w:jc w:val="center"/>
        <w:outlineLvl w:val="0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z dnia 29 lutego</w:t>
      </w:r>
      <w:r w:rsidRPr="008971A3">
        <w:rPr>
          <w:rFonts w:eastAsia="Times New Roman" w:cs="Arial"/>
          <w:lang w:eastAsia="pl-PL"/>
        </w:rPr>
        <w:t xml:space="preserve"> </w:t>
      </w:r>
      <w:r w:rsidRPr="008971A3">
        <w:rPr>
          <w:rFonts w:eastAsia="Times New Roman" w:cs="Arial"/>
          <w:b/>
          <w:lang w:eastAsia="pl-PL"/>
        </w:rPr>
        <w:t>2016 roku</w:t>
      </w:r>
    </w:p>
    <w:p w:rsidR="00F923A1" w:rsidRPr="008971A3" w:rsidRDefault="00F923A1" w:rsidP="00F923A1">
      <w:pPr>
        <w:spacing w:after="0" w:line="240" w:lineRule="auto"/>
        <w:jc w:val="center"/>
        <w:outlineLvl w:val="0"/>
        <w:rPr>
          <w:rFonts w:eastAsia="Times New Roman" w:cs="Arial"/>
          <w:b/>
          <w:lang w:eastAsia="pl-PL"/>
        </w:rPr>
      </w:pPr>
    </w:p>
    <w:p w:rsidR="00F923A1" w:rsidRPr="00E1287C" w:rsidRDefault="00F923A1" w:rsidP="00F923A1">
      <w:pPr>
        <w:tabs>
          <w:tab w:val="left" w:pos="357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1287C">
        <w:rPr>
          <w:rFonts w:eastAsia="Times New Roman" w:cs="Arial"/>
          <w:b/>
          <w:lang w:eastAsia="pl-PL"/>
        </w:rPr>
        <w:t>w sprawie powołania Komisji Rekrutacyjnej w Publicznej Szkole Podstawowej im. Władysława Szafera w Widuchowej</w:t>
      </w:r>
      <w:r>
        <w:rPr>
          <w:rFonts w:eastAsia="Times New Roman" w:cs="Arial"/>
          <w:b/>
          <w:lang w:eastAsia="pl-PL"/>
        </w:rPr>
        <w:t xml:space="preserve"> </w:t>
      </w:r>
      <w:r w:rsidRPr="00E1287C">
        <w:rPr>
          <w:rFonts w:eastAsia="Times New Roman" w:cs="Arial"/>
          <w:b/>
          <w:lang w:eastAsia="pl-PL"/>
        </w:rPr>
        <w:t xml:space="preserve">do przeprowadzenia postępowania rekrutacyjnego na rok szkolny 2016/17  </w:t>
      </w:r>
    </w:p>
    <w:p w:rsidR="00F923A1" w:rsidRPr="008971A3" w:rsidRDefault="00F923A1" w:rsidP="00F923A1">
      <w:pPr>
        <w:tabs>
          <w:tab w:val="left" w:pos="35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F923A1" w:rsidRPr="008971A3" w:rsidRDefault="00F923A1" w:rsidP="00F923A1">
      <w:pPr>
        <w:spacing w:after="0" w:line="240" w:lineRule="auto"/>
        <w:jc w:val="both"/>
        <w:rPr>
          <w:rFonts w:eastAsia="Times New Roman" w:cs="Arial"/>
          <w:bCs/>
          <w:sz w:val="20"/>
          <w:szCs w:val="24"/>
          <w:lang w:eastAsia="pl-PL"/>
        </w:rPr>
      </w:pPr>
      <w:r w:rsidRPr="008971A3">
        <w:rPr>
          <w:rFonts w:eastAsia="Times New Roman" w:cs="Arial"/>
          <w:bCs/>
          <w:i/>
          <w:sz w:val="20"/>
          <w:szCs w:val="24"/>
          <w:lang w:eastAsia="pl-PL"/>
        </w:rPr>
        <w:t xml:space="preserve">     Na podstawie art. 20 </w:t>
      </w:r>
      <w:proofErr w:type="spellStart"/>
      <w:r w:rsidRPr="008971A3">
        <w:rPr>
          <w:rFonts w:eastAsia="Times New Roman" w:cs="Arial"/>
          <w:bCs/>
          <w:i/>
          <w:sz w:val="20"/>
          <w:szCs w:val="24"/>
          <w:lang w:eastAsia="pl-PL"/>
        </w:rPr>
        <w:t>zb</w:t>
      </w:r>
      <w:proofErr w:type="spellEnd"/>
      <w:r w:rsidRPr="008971A3">
        <w:rPr>
          <w:rFonts w:eastAsia="Times New Roman" w:cs="Arial"/>
          <w:bCs/>
          <w:i/>
          <w:sz w:val="20"/>
          <w:szCs w:val="24"/>
          <w:lang w:eastAsia="pl-PL"/>
        </w:rPr>
        <w:t xml:space="preserve"> ust. 1 ustawy  z dnia 7 września 1991 r. o systemie oświaty (Dz. U. z 2015 r. poz.2156 ze zm.) w związku z § 11</w:t>
      </w:r>
      <w:r w:rsidRPr="008971A3">
        <w:rPr>
          <w:rFonts w:eastAsia="Times New Roman" w:cs="Arial"/>
          <w:bCs/>
          <w:sz w:val="20"/>
          <w:szCs w:val="24"/>
          <w:lang w:eastAsia="pl-PL"/>
        </w:rPr>
        <w:t xml:space="preserve"> </w:t>
      </w:r>
      <w:r w:rsidRPr="008971A3">
        <w:rPr>
          <w:rFonts w:eastAsia="Times New Roman" w:cs="Arial"/>
          <w:bCs/>
          <w:i/>
          <w:sz w:val="20"/>
          <w:szCs w:val="24"/>
          <w:lang w:eastAsia="pl-PL"/>
        </w:rPr>
        <w:t>Rozporządzenia MEN</w:t>
      </w:r>
      <w:r w:rsidRPr="008971A3">
        <w:rPr>
          <w:rFonts w:eastAsia="Times New Roman" w:cs="Arial"/>
          <w:bCs/>
          <w:sz w:val="20"/>
          <w:szCs w:val="24"/>
          <w:lang w:eastAsia="pl-PL"/>
        </w:rPr>
        <w:t xml:space="preserve"> z dnia 2 listopada </w:t>
      </w:r>
      <w:r w:rsidRPr="008971A3">
        <w:rPr>
          <w:rFonts w:eastAsia="Times New Roman" w:cs="Arial"/>
          <w:bCs/>
          <w:i/>
          <w:sz w:val="20"/>
          <w:szCs w:val="24"/>
          <w:lang w:eastAsia="pl-PL"/>
        </w:rPr>
        <w:t>2015 r. (Dz.U. z 2015 r., poz. 1942)</w:t>
      </w:r>
    </w:p>
    <w:p w:rsidR="00F923A1" w:rsidRPr="008971A3" w:rsidRDefault="00F923A1" w:rsidP="00F923A1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F923A1" w:rsidRPr="008971A3" w:rsidRDefault="00F923A1" w:rsidP="00F923A1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F923A1" w:rsidRPr="008971A3" w:rsidRDefault="00F923A1" w:rsidP="00F923A1">
      <w:pPr>
        <w:spacing w:after="0" w:line="240" w:lineRule="auto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Zarządza się, co następuję</w:t>
      </w:r>
      <w:r w:rsidRPr="008971A3">
        <w:rPr>
          <w:rFonts w:eastAsia="Times New Roman" w:cs="Arial"/>
          <w:bCs/>
          <w:lang w:eastAsia="pl-PL"/>
        </w:rPr>
        <w:t xml:space="preserve"> :</w:t>
      </w:r>
    </w:p>
    <w:p w:rsidR="00F923A1" w:rsidRPr="008971A3" w:rsidRDefault="00F923A1" w:rsidP="00F923A1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§ 1.</w:t>
      </w:r>
    </w:p>
    <w:p w:rsidR="00F923A1" w:rsidRPr="008971A3" w:rsidRDefault="00F923A1" w:rsidP="00F923A1">
      <w:pPr>
        <w:spacing w:after="0" w:line="240" w:lineRule="auto"/>
        <w:ind w:left="2832" w:hanging="2832"/>
        <w:rPr>
          <w:rFonts w:eastAsia="Times New Roman" w:cs="Arial"/>
          <w:b/>
          <w:bCs/>
          <w:lang w:eastAsia="pl-PL"/>
        </w:rPr>
      </w:pPr>
    </w:p>
    <w:p w:rsidR="00F923A1" w:rsidRPr="008971A3" w:rsidRDefault="00F923A1" w:rsidP="00F923A1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Powołuję w Publicznej Szkole Podstawowej im. Władysława Szafera Komisję Rekrutacyjną do przeprowadzenia postępowania rekrutacyjnego na wolne miejsca w szkole na rok szkolny 2016/17 w składzie:</w:t>
      </w:r>
    </w:p>
    <w:p w:rsidR="00F923A1" w:rsidRPr="008971A3" w:rsidRDefault="00F923A1" w:rsidP="00F923A1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Barbara Anders – nauczyciel;</w:t>
      </w:r>
    </w:p>
    <w:p w:rsidR="00F923A1" w:rsidRPr="008971A3" w:rsidRDefault="00F923A1" w:rsidP="00F923A1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Katarzyna Wierzchowska – nauczyciel;</w:t>
      </w:r>
    </w:p>
    <w:p w:rsidR="00F923A1" w:rsidRPr="008971A3" w:rsidRDefault="00F923A1" w:rsidP="00F923A1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Jolanta Berowska – nauczyciel;</w:t>
      </w:r>
    </w:p>
    <w:p w:rsidR="00F923A1" w:rsidRPr="008971A3" w:rsidRDefault="00501E50" w:rsidP="00F923A1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Jolanta Wac</w:t>
      </w:r>
      <w:r w:rsidR="00F923A1" w:rsidRPr="008971A3">
        <w:rPr>
          <w:rFonts w:eastAsia="Times New Roman" w:cs="Arial"/>
          <w:lang w:eastAsia="pl-PL"/>
        </w:rPr>
        <w:t xml:space="preserve"> – nauczyciel</w:t>
      </w:r>
    </w:p>
    <w:p w:rsidR="00F923A1" w:rsidRPr="008971A3" w:rsidRDefault="00F923A1" w:rsidP="00F923A1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Elżbieta Świder – obsługa SP - samodzielny referent</w:t>
      </w:r>
    </w:p>
    <w:p w:rsidR="00F923A1" w:rsidRPr="008971A3" w:rsidRDefault="00F923A1" w:rsidP="00F923A1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F923A1" w:rsidRPr="008971A3" w:rsidRDefault="00F923A1" w:rsidP="00F923A1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§ 2.</w:t>
      </w:r>
    </w:p>
    <w:p w:rsidR="00F923A1" w:rsidRPr="008971A3" w:rsidRDefault="00F923A1" w:rsidP="00F923A1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F923A1" w:rsidRPr="008971A3" w:rsidRDefault="00F923A1" w:rsidP="00F923A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Wyznaczam na Przewodniczącego Komisji Rekrutacyjnej, o której mowa w § 1                           </w:t>
      </w:r>
      <w:r w:rsidRPr="008971A3">
        <w:rPr>
          <w:rFonts w:eastAsia="Times New Roman" w:cs="Arial"/>
          <w:lang w:eastAsia="pl-PL"/>
        </w:rPr>
        <w:br/>
      </w:r>
    </w:p>
    <w:p w:rsidR="00F923A1" w:rsidRPr="008971A3" w:rsidRDefault="00F923A1" w:rsidP="00F923A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 xml:space="preserve">p. Barbarę Anders . </w:t>
      </w:r>
    </w:p>
    <w:p w:rsidR="00F923A1" w:rsidRPr="008971A3" w:rsidRDefault="00F923A1" w:rsidP="00F923A1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F923A1" w:rsidRPr="008971A3" w:rsidRDefault="00F923A1" w:rsidP="00F923A1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§ 3.</w:t>
      </w:r>
    </w:p>
    <w:p w:rsidR="00F923A1" w:rsidRPr="008971A3" w:rsidRDefault="00F923A1" w:rsidP="00F923A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923A1" w:rsidRPr="008971A3" w:rsidRDefault="00F923A1" w:rsidP="00F923A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Komisja rozpoczyna pracę od dnia </w:t>
      </w:r>
      <w:r w:rsidRPr="008971A3">
        <w:rPr>
          <w:rFonts w:eastAsia="Times New Roman" w:cs="Arial"/>
          <w:b/>
          <w:lang w:eastAsia="pl-PL"/>
        </w:rPr>
        <w:t>01</w:t>
      </w:r>
      <w:r w:rsidR="00501E50">
        <w:rPr>
          <w:rFonts w:eastAsia="Times New Roman" w:cs="Arial"/>
          <w:b/>
          <w:lang w:eastAsia="pl-PL"/>
        </w:rPr>
        <w:t xml:space="preserve"> </w:t>
      </w:r>
      <w:r w:rsidRPr="008971A3">
        <w:rPr>
          <w:rFonts w:eastAsia="Times New Roman" w:cs="Arial"/>
          <w:b/>
          <w:lang w:eastAsia="pl-PL"/>
        </w:rPr>
        <w:t>kwietnia 2016 r.</w:t>
      </w:r>
      <w:r w:rsidRPr="008971A3">
        <w:rPr>
          <w:rFonts w:eastAsia="Times New Roman" w:cs="Arial"/>
          <w:lang w:eastAsia="pl-PL"/>
        </w:rPr>
        <w:t xml:space="preserve"> i kończy pracę po zakończonym ewentualnym postępowaniu uzupełniającym, ale nie później niż do końca sierpnia roku szkolnego poprzedzającego rok szkolny, na który jest przeprowadzane postępowanie rekrutacyjne.</w:t>
      </w:r>
    </w:p>
    <w:p w:rsidR="00F923A1" w:rsidRPr="008971A3" w:rsidRDefault="00F923A1" w:rsidP="00F923A1">
      <w:pPr>
        <w:spacing w:before="240" w:after="240" w:line="240" w:lineRule="auto"/>
        <w:jc w:val="center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§ 4.</w:t>
      </w:r>
    </w:p>
    <w:p w:rsidR="00F923A1" w:rsidRPr="008971A3" w:rsidRDefault="00F923A1" w:rsidP="00F923A1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Zobowiązuję Przewodniczącego Komisji Rekrutacyjnej do zapoznania członków komisji z Regulaminem Komisji Rekrutacyjnej, wprowadzonych Zarządzeniem Dyrektora Nr </w:t>
      </w:r>
      <w:r w:rsidR="00DF1066">
        <w:rPr>
          <w:rFonts w:eastAsia="Times New Roman" w:cs="Arial"/>
          <w:bCs/>
          <w:lang w:eastAsia="pl-PL"/>
        </w:rPr>
        <w:t>7</w:t>
      </w:r>
      <w:bookmarkStart w:id="3" w:name="_GoBack"/>
      <w:bookmarkEnd w:id="3"/>
      <w:r w:rsidRPr="008971A3">
        <w:rPr>
          <w:rFonts w:eastAsia="Times New Roman" w:cs="Arial"/>
          <w:bCs/>
          <w:lang w:eastAsia="pl-PL"/>
        </w:rPr>
        <w:t xml:space="preserve">/2016 oraz do bezwzględnego przestrzegania zasad określonych w powyższych dokumentach. </w:t>
      </w:r>
    </w:p>
    <w:p w:rsidR="00F923A1" w:rsidRPr="008971A3" w:rsidRDefault="00F923A1" w:rsidP="00F923A1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F923A1" w:rsidRPr="008971A3" w:rsidRDefault="00F923A1" w:rsidP="00F923A1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§ 5.</w:t>
      </w:r>
    </w:p>
    <w:p w:rsidR="00F923A1" w:rsidRPr="008971A3" w:rsidRDefault="00F923A1" w:rsidP="00F923A1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1A79F7" w:rsidRDefault="001A79F7" w:rsidP="001A79F7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C6760">
        <w:rPr>
          <w:rFonts w:eastAsia="Times New Roman" w:cs="Times New Roman"/>
          <w:lang w:eastAsia="pl-PL"/>
        </w:rPr>
        <w:t>Zarządzenie wchodzi w życie z dniem podjęcia i podlega ogłoszeniu przez wywieszenie na tablicy ogłoszeń  Zespołu Szkół w Widuchowej.</w:t>
      </w:r>
    </w:p>
    <w:p w:rsidR="001A79F7" w:rsidRPr="005077CD" w:rsidRDefault="001A79F7" w:rsidP="001A79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01E50" w:rsidRPr="005077CD" w:rsidRDefault="00501E50" w:rsidP="00501E5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077CD">
        <w:rPr>
          <w:rFonts w:eastAsia="Times New Roman" w:cs="Times New Roman"/>
          <w:sz w:val="24"/>
          <w:szCs w:val="24"/>
          <w:lang w:eastAsia="pl-PL"/>
        </w:rPr>
        <w:t>Dyrektor Zespołu Szkół Publicznych w Widuchowej</w:t>
      </w:r>
    </w:p>
    <w:p w:rsidR="00BB5B52" w:rsidRPr="00501E50" w:rsidRDefault="00501E50" w:rsidP="00501E50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077CD">
        <w:rPr>
          <w:rFonts w:eastAsia="Times New Roman" w:cs="Times New Roman"/>
          <w:sz w:val="24"/>
          <w:szCs w:val="24"/>
          <w:lang w:eastAsia="pl-PL"/>
        </w:rPr>
        <w:t>Stanisław Domaradzki</w:t>
      </w:r>
    </w:p>
    <w:sectPr w:rsidR="00BB5B52" w:rsidRPr="00501E50" w:rsidSect="00501E5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A1"/>
    <w:rsid w:val="001A79F7"/>
    <w:rsid w:val="00501E50"/>
    <w:rsid w:val="00BB5B52"/>
    <w:rsid w:val="00DF1066"/>
    <w:rsid w:val="00F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0A89-05DB-44C2-A158-8C867AE1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</dc:creator>
  <cp:keywords/>
  <dc:description/>
  <cp:lastModifiedBy>Ela</cp:lastModifiedBy>
  <cp:revision>4</cp:revision>
  <cp:lastPrinted>2016-03-01T09:00:00Z</cp:lastPrinted>
  <dcterms:created xsi:type="dcterms:W3CDTF">2016-02-28T20:24:00Z</dcterms:created>
  <dcterms:modified xsi:type="dcterms:W3CDTF">2016-03-01T09:01:00Z</dcterms:modified>
</cp:coreProperties>
</file>